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58B" w:rsidRPr="00806976" w:rsidRDefault="0078258B" w:rsidP="0001272F">
      <w:pPr>
        <w:spacing w:line="240" w:lineRule="auto"/>
        <w:jc w:val="center"/>
        <w:rPr>
          <w:b/>
          <w:bCs/>
        </w:rPr>
      </w:pPr>
      <w:r w:rsidRPr="00806976">
        <w:rPr>
          <w:b/>
          <w:bCs/>
        </w:rPr>
        <w:t>YRHOA Board Meeting</w:t>
      </w:r>
    </w:p>
    <w:p w:rsidR="0078258B" w:rsidRPr="00806976" w:rsidRDefault="0078258B" w:rsidP="0001272F">
      <w:pPr>
        <w:spacing w:line="240" w:lineRule="auto"/>
        <w:jc w:val="center"/>
        <w:rPr>
          <w:b/>
          <w:bCs/>
        </w:rPr>
      </w:pPr>
      <w:r w:rsidRPr="00806976">
        <w:rPr>
          <w:b/>
          <w:bCs/>
        </w:rPr>
        <w:t xml:space="preserve"> Minutes</w:t>
      </w:r>
    </w:p>
    <w:p w:rsidR="0078258B" w:rsidRPr="00806976" w:rsidRDefault="0078258B" w:rsidP="0001272F">
      <w:pPr>
        <w:spacing w:line="240" w:lineRule="auto"/>
        <w:jc w:val="center"/>
        <w:rPr>
          <w:b/>
          <w:bCs/>
        </w:rPr>
      </w:pPr>
      <w:smartTag w:uri="urn:schemas-microsoft-com:office:smarttags" w:element="date">
        <w:smartTagPr>
          <w:attr w:name="Month" w:val="6"/>
          <w:attr w:name="Day" w:val="7"/>
          <w:attr w:name="Year" w:val="2014"/>
        </w:smartTagPr>
        <w:r w:rsidRPr="00806976">
          <w:rPr>
            <w:b/>
            <w:bCs/>
          </w:rPr>
          <w:t>June 7, 2014</w:t>
        </w:r>
      </w:smartTag>
    </w:p>
    <w:p w:rsidR="0078258B" w:rsidRPr="00806976" w:rsidRDefault="0078258B" w:rsidP="00806976">
      <w:pPr>
        <w:tabs>
          <w:tab w:val="center" w:pos="4905"/>
          <w:tab w:val="left" w:pos="6255"/>
        </w:tabs>
        <w:spacing w:line="240" w:lineRule="auto"/>
        <w:rPr>
          <w:b/>
          <w:bCs/>
        </w:rPr>
      </w:pPr>
      <w:r w:rsidRPr="00806976">
        <w:rPr>
          <w:b/>
          <w:bCs/>
        </w:rPr>
        <w:tab/>
        <w:t>Special Meeting</w:t>
      </w:r>
      <w:r w:rsidRPr="00806976">
        <w:rPr>
          <w:b/>
          <w:bCs/>
        </w:rPr>
        <w:tab/>
      </w:r>
    </w:p>
    <w:p w:rsidR="0078258B" w:rsidRPr="00806976" w:rsidRDefault="0078258B" w:rsidP="0001272F">
      <w:pPr>
        <w:spacing w:line="240" w:lineRule="auto"/>
        <w:jc w:val="center"/>
        <w:rPr>
          <w:b/>
          <w:bCs/>
        </w:rPr>
      </w:pPr>
    </w:p>
    <w:p w:rsidR="0078258B" w:rsidRPr="00806976" w:rsidRDefault="0078258B" w:rsidP="0001272F">
      <w:pPr>
        <w:spacing w:line="240" w:lineRule="auto"/>
      </w:pPr>
      <w:r w:rsidRPr="00806976">
        <w:rPr>
          <w:b/>
          <w:bCs/>
        </w:rPr>
        <w:t>Board members present:</w:t>
      </w:r>
      <w:r w:rsidRPr="00806976">
        <w:t xml:space="preserve"> John Plunkett, Ric Igal, Chris Smith, Bob Cherry, Barbara Foster</w:t>
      </w:r>
    </w:p>
    <w:p w:rsidR="0078258B" w:rsidRPr="00806976" w:rsidRDefault="0078258B" w:rsidP="0001272F">
      <w:pPr>
        <w:spacing w:line="240" w:lineRule="auto"/>
      </w:pPr>
      <w:r w:rsidRPr="00806976">
        <w:t>The YRHOA Board of Directors met in a hastily-called special meeting on the morning of Saturday June 7 at John Plunkett’s home to compose a response to an e-mail sent Friday evening, June 6, to the entire YR membership list with questions about the removal of Nanette Seligman’s name from the ballot for the upcoming Board of Directors election.  Nanette Seligman had immediately followed with an e-mail of her own to the entire membership.  Both e-mails are copied at the end of these minutes along with the three attachments to Nanette’s email.</w:t>
      </w:r>
    </w:p>
    <w:p w:rsidR="0078258B" w:rsidRPr="00806976" w:rsidRDefault="0078258B" w:rsidP="0001272F">
      <w:pPr>
        <w:spacing w:line="240" w:lineRule="auto"/>
      </w:pPr>
      <w:r w:rsidRPr="00806976">
        <w:t xml:space="preserve">The Board discussed at length the questions Mr. Harrah asked and worked on our response with the full intent of being fair and accurate.  </w:t>
      </w:r>
    </w:p>
    <w:p w:rsidR="0078258B" w:rsidRPr="00806976" w:rsidRDefault="0078258B" w:rsidP="0001272F">
      <w:pPr>
        <w:spacing w:line="240" w:lineRule="auto"/>
      </w:pPr>
      <w:r w:rsidRPr="00806976">
        <w:t xml:space="preserve">Ms. Seligman is currently in violation of the Protective Covenants and Restrictions with one count concerning the outside appearance of her property (PC&amp;R 16) and two counts for allowing a dog to roam unleashed (PC&amp;R 17).  </w:t>
      </w:r>
    </w:p>
    <w:p w:rsidR="0078258B" w:rsidRPr="00806976" w:rsidRDefault="0078258B" w:rsidP="0001272F">
      <w:pPr>
        <w:spacing w:line="240" w:lineRule="auto"/>
      </w:pPr>
      <w:r w:rsidRPr="00806976">
        <w:t>In the discussion, Chris Smith reminded the Board that it is the Board’s duty to act to preserve the pristine and rustic nature of our community and to see that all the PC&amp;Rs are enforced.</w:t>
      </w:r>
    </w:p>
    <w:p w:rsidR="0078258B" w:rsidRPr="00806976" w:rsidRDefault="0078258B" w:rsidP="0001272F">
      <w:pPr>
        <w:spacing w:line="240" w:lineRule="auto"/>
      </w:pPr>
      <w:r w:rsidRPr="00806976">
        <w:t xml:space="preserve">The Board decided that John Plunkett as acting President would prepare our response in accordance with notes made at the meeting, and that the Board would make appropriate edits </w:t>
      </w:r>
      <w:bookmarkStart w:id="0" w:name="_GoBack"/>
      <w:bookmarkEnd w:id="0"/>
      <w:r w:rsidRPr="00806976">
        <w:t xml:space="preserve">prior to sending our answer.  </w:t>
      </w:r>
    </w:p>
    <w:p w:rsidR="0078258B" w:rsidRPr="00806976" w:rsidRDefault="0078258B" w:rsidP="0001272F">
      <w:pPr>
        <w:spacing w:line="240" w:lineRule="auto"/>
      </w:pPr>
      <w:r w:rsidRPr="00806976">
        <w:t>The meeting was adjourned.</w:t>
      </w:r>
    </w:p>
    <w:p w:rsidR="0078258B" w:rsidRPr="00806976" w:rsidRDefault="0078258B" w:rsidP="0001272F">
      <w:pPr>
        <w:spacing w:line="240" w:lineRule="auto"/>
      </w:pPr>
      <w:r w:rsidRPr="00806976">
        <w:t>Later in the day, John composed the Board’s response, and the other Board members suggested changes.  Several members of the Board expressed concern that John Plunkett’s response left out key issues, such as Nanette’s misrepresentation that the Board lied in the April 27 meeting minutes, and asked for more time to consider our response.  John sent the email reply without including further input from Board members. That response is copied at the end of these minutes.</w:t>
      </w:r>
    </w:p>
    <w:p w:rsidR="0078258B" w:rsidRDefault="0078258B" w:rsidP="007D7247">
      <w:pPr>
        <w:jc w:val="center"/>
        <w:rPr>
          <w:rFonts w:ascii="Lucida Sans Unicode" w:hAnsi="Lucida Sans Unicode" w:cs="Lucida Sans Unicode"/>
          <w:b/>
          <w:bCs/>
        </w:rPr>
      </w:pPr>
    </w:p>
    <w:p w:rsidR="0078258B" w:rsidRDefault="0078258B" w:rsidP="007D7247">
      <w:pPr>
        <w:jc w:val="center"/>
        <w:rPr>
          <w:rFonts w:ascii="Lucida Sans Unicode" w:hAnsi="Lucida Sans Unicode" w:cs="Lucida Sans Unicode"/>
          <w:b/>
          <w:bCs/>
        </w:rPr>
      </w:pPr>
    </w:p>
    <w:p w:rsidR="0078258B" w:rsidRDefault="0078258B" w:rsidP="007D7247">
      <w:pPr>
        <w:jc w:val="center"/>
        <w:rPr>
          <w:rFonts w:ascii="Lucida Sans Unicode" w:hAnsi="Lucida Sans Unicode" w:cs="Lucida Sans Unicode"/>
          <w:b/>
          <w:bCs/>
        </w:rPr>
      </w:pPr>
    </w:p>
    <w:p w:rsidR="0078258B" w:rsidRDefault="0078258B" w:rsidP="007D7247">
      <w:pPr>
        <w:jc w:val="center"/>
        <w:rPr>
          <w:rFonts w:ascii="Lucida Sans Unicode" w:hAnsi="Lucida Sans Unicode" w:cs="Lucida Sans Unicode"/>
          <w:b/>
          <w:bCs/>
        </w:rPr>
      </w:pPr>
    </w:p>
    <w:p w:rsidR="0078258B" w:rsidRDefault="0078258B" w:rsidP="007D7247">
      <w:pPr>
        <w:jc w:val="center"/>
        <w:rPr>
          <w:rFonts w:ascii="Lucida Sans Unicode" w:hAnsi="Lucida Sans Unicode" w:cs="Lucida Sans Unicode"/>
          <w:b/>
          <w:bCs/>
        </w:rPr>
      </w:pPr>
    </w:p>
    <w:p w:rsidR="0078258B" w:rsidRPr="00806976" w:rsidRDefault="0078258B" w:rsidP="00D1302B">
      <w:pPr>
        <w:pStyle w:val="ListParagraph"/>
        <w:numPr>
          <w:ilvl w:val="0"/>
          <w:numId w:val="5"/>
        </w:numPr>
        <w:shd w:val="clear" w:color="auto" w:fill="FFFFFF"/>
        <w:spacing w:after="0" w:line="240" w:lineRule="auto"/>
        <w:jc w:val="center"/>
        <w:rPr>
          <w:b/>
          <w:bCs/>
          <w:color w:val="222222"/>
          <w:sz w:val="24"/>
          <w:szCs w:val="24"/>
        </w:rPr>
      </w:pPr>
      <w:r w:rsidRPr="00806976">
        <w:rPr>
          <w:b/>
          <w:bCs/>
          <w:color w:val="222222"/>
          <w:sz w:val="24"/>
          <w:szCs w:val="24"/>
        </w:rPr>
        <w:t xml:space="preserve"> ED HARRAH’S E-MAIL TO THE MEMBERSHIP</w:t>
      </w:r>
    </w:p>
    <w:p w:rsidR="0078258B" w:rsidRDefault="0078258B" w:rsidP="000B624E">
      <w:pPr>
        <w:shd w:val="clear" w:color="auto" w:fill="FFFFFF"/>
        <w:spacing w:after="0" w:line="240" w:lineRule="auto"/>
        <w:rPr>
          <w:rFonts w:ascii="Arial" w:hAnsi="Arial" w:cs="Arial"/>
          <w:color w:val="222222"/>
          <w:sz w:val="20"/>
          <w:szCs w:val="20"/>
        </w:rPr>
      </w:pPr>
    </w:p>
    <w:p w:rsidR="0078258B" w:rsidRDefault="0078258B" w:rsidP="000B624E">
      <w:pPr>
        <w:shd w:val="clear" w:color="auto" w:fill="FFFFFF"/>
        <w:spacing w:after="0" w:line="240" w:lineRule="auto"/>
        <w:rPr>
          <w:rFonts w:ascii="Arial" w:hAnsi="Arial" w:cs="Arial"/>
          <w:color w:val="222222"/>
          <w:sz w:val="20"/>
          <w:szCs w:val="20"/>
        </w:rPr>
      </w:pPr>
    </w:p>
    <w:p w:rsidR="0078258B" w:rsidRDefault="0078258B" w:rsidP="000B624E">
      <w:pPr>
        <w:shd w:val="clear" w:color="auto" w:fill="FFFFFF"/>
        <w:spacing w:after="0" w:line="240" w:lineRule="auto"/>
        <w:rPr>
          <w:rFonts w:ascii="Arial" w:hAnsi="Arial" w:cs="Arial"/>
          <w:color w:val="222222"/>
          <w:sz w:val="20"/>
          <w:szCs w:val="20"/>
        </w:rPr>
      </w:pPr>
    </w:p>
    <w:p w:rsidR="0078258B" w:rsidRPr="000B624E" w:rsidRDefault="0078258B" w:rsidP="000B624E">
      <w:pPr>
        <w:shd w:val="clear" w:color="auto" w:fill="FFFFFF"/>
        <w:spacing w:after="0" w:line="240" w:lineRule="auto"/>
        <w:rPr>
          <w:rFonts w:ascii="Arial" w:hAnsi="Arial" w:cs="Arial"/>
          <w:color w:val="222222"/>
          <w:sz w:val="20"/>
          <w:szCs w:val="20"/>
        </w:rPr>
      </w:pPr>
    </w:p>
    <w:tbl>
      <w:tblPr>
        <w:tblW w:w="0" w:type="dxa"/>
        <w:tblCellMar>
          <w:left w:w="0" w:type="dxa"/>
          <w:right w:w="0" w:type="dxa"/>
        </w:tblCellMar>
        <w:tblLook w:val="00A0"/>
      </w:tblPr>
      <w:tblGrid>
        <w:gridCol w:w="28952"/>
        <w:gridCol w:w="2023"/>
        <w:gridCol w:w="69"/>
        <w:gridCol w:w="20"/>
      </w:tblGrid>
      <w:tr w:rsidR="0078258B" w:rsidRPr="00546018">
        <w:trPr>
          <w:trHeight w:val="240"/>
        </w:trPr>
        <w:tc>
          <w:tcPr>
            <w:tcW w:w="8295" w:type="dxa"/>
            <w:noWrap/>
            <w:tcMar>
              <w:top w:w="0" w:type="dxa"/>
              <w:left w:w="0" w:type="dxa"/>
              <w:bottom w:w="0" w:type="dxa"/>
              <w:right w:w="120" w:type="dxa"/>
            </w:tcMar>
          </w:tcPr>
          <w:tbl>
            <w:tblPr>
              <w:tblW w:w="8295" w:type="dxa"/>
              <w:tblCellMar>
                <w:left w:w="0" w:type="dxa"/>
                <w:right w:w="0" w:type="dxa"/>
              </w:tblCellMar>
              <w:tblLook w:val="00A0"/>
            </w:tblPr>
            <w:tblGrid>
              <w:gridCol w:w="8295"/>
            </w:tblGrid>
            <w:tr w:rsidR="0078258B" w:rsidRPr="00546018">
              <w:tc>
                <w:tcPr>
                  <w:tcW w:w="0" w:type="auto"/>
                  <w:vAlign w:val="center"/>
                </w:tcPr>
                <w:p w:rsidR="0078258B" w:rsidRPr="000B624E" w:rsidRDefault="0078258B" w:rsidP="000B624E">
                  <w:pPr>
                    <w:spacing w:before="100" w:beforeAutospacing="1" w:after="100" w:afterAutospacing="1" w:line="240" w:lineRule="auto"/>
                    <w:outlineLvl w:val="2"/>
                    <w:rPr>
                      <w:rFonts w:ascii="Arial" w:hAnsi="Arial" w:cs="Arial"/>
                      <w:b/>
                      <w:bCs/>
                      <w:sz w:val="27"/>
                      <w:szCs w:val="27"/>
                    </w:rPr>
                  </w:pPr>
                  <w:r w:rsidRPr="000B624E">
                    <w:rPr>
                      <w:rFonts w:ascii="Arial" w:hAnsi="Arial" w:cs="Arial"/>
                      <w:b/>
                      <w:bCs/>
                      <w:color w:val="222222"/>
                      <w:sz w:val="20"/>
                      <w:szCs w:val="20"/>
                    </w:rPr>
                    <w:t>Ed Harrah</w:t>
                  </w:r>
                  <w:r w:rsidRPr="000B624E">
                    <w:rPr>
                      <w:rFonts w:ascii="Arial" w:hAnsi="Arial" w:cs="Arial"/>
                      <w:b/>
                      <w:bCs/>
                      <w:sz w:val="27"/>
                      <w:szCs w:val="27"/>
                    </w:rPr>
                    <w:t> </w:t>
                  </w:r>
                  <w:r w:rsidRPr="000B624E">
                    <w:rPr>
                      <w:rFonts w:ascii="Arial" w:hAnsi="Arial" w:cs="Arial"/>
                      <w:b/>
                      <w:bCs/>
                      <w:color w:val="555555"/>
                      <w:sz w:val="27"/>
                      <w:szCs w:val="27"/>
                    </w:rPr>
                    <w:t>&lt;pointeimages@me.com&gt;</w:t>
                  </w:r>
                </w:p>
              </w:tc>
            </w:tr>
          </w:tbl>
          <w:p w:rsidR="0078258B" w:rsidRPr="000B624E" w:rsidRDefault="0078258B" w:rsidP="000B624E">
            <w:pPr>
              <w:spacing w:after="0" w:line="240" w:lineRule="auto"/>
              <w:rPr>
                <w:rFonts w:ascii="Arial" w:hAnsi="Arial" w:cs="Arial"/>
                <w:sz w:val="24"/>
                <w:szCs w:val="24"/>
              </w:rPr>
            </w:pPr>
          </w:p>
        </w:tc>
        <w:tc>
          <w:tcPr>
            <w:tcW w:w="0" w:type="auto"/>
            <w:noWrap/>
          </w:tcPr>
          <w:p w:rsidR="0078258B" w:rsidRPr="000B624E" w:rsidRDefault="0078258B" w:rsidP="000B624E">
            <w:pPr>
              <w:spacing w:after="0" w:line="240" w:lineRule="auto"/>
              <w:jc w:val="right"/>
              <w:rPr>
                <w:rFonts w:ascii="Arial" w:hAnsi="Arial" w:cs="Arial"/>
                <w:color w:val="222222"/>
                <w:sz w:val="24"/>
                <w:szCs w:val="24"/>
              </w:rPr>
            </w:pPr>
            <w:r w:rsidRPr="000B624E">
              <w:rPr>
                <w:rFonts w:ascii="Arial" w:hAnsi="Arial" w:cs="Arial"/>
                <w:color w:val="222222"/>
                <w:sz w:val="24"/>
                <w:szCs w:val="24"/>
              </w:rPr>
              <w:t>Jun 6</w:t>
            </w:r>
          </w:p>
          <w:p w:rsidR="0078258B" w:rsidRPr="000B624E" w:rsidRDefault="0078258B" w:rsidP="000B624E">
            <w:pPr>
              <w:spacing w:after="0" w:line="240" w:lineRule="auto"/>
              <w:jc w:val="right"/>
              <w:rPr>
                <w:rFonts w:ascii="Arial" w:hAnsi="Arial" w:cs="Arial"/>
                <w:color w:val="222222"/>
                <w:sz w:val="24"/>
                <w:szCs w:val="24"/>
              </w:rPr>
            </w:pPr>
            <w:r w:rsidRPr="00546018">
              <w:rPr>
                <w:rFonts w:ascii="Arial" w:hAnsi="Arial" w:cs="Arial"/>
                <w:noProof/>
                <w:color w:val="22222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s://mail.google.com/mail/u/0/images/cleardot.gif" style="width:.75pt;height:.75pt;visibility:visible">
                  <v:imagedata r:id="rId5" o:title=""/>
                </v:shape>
              </w:pict>
            </w:r>
          </w:p>
        </w:tc>
        <w:tc>
          <w:tcPr>
            <w:tcW w:w="0" w:type="auto"/>
            <w:noWrap/>
          </w:tcPr>
          <w:p w:rsidR="0078258B" w:rsidRPr="000B624E" w:rsidRDefault="0078258B" w:rsidP="000B624E">
            <w:pPr>
              <w:spacing w:after="0" w:line="240" w:lineRule="auto"/>
              <w:jc w:val="right"/>
              <w:rPr>
                <w:rFonts w:ascii="Arial" w:hAnsi="Arial" w:cs="Arial"/>
                <w:color w:val="222222"/>
                <w:sz w:val="24"/>
                <w:szCs w:val="24"/>
              </w:rPr>
            </w:pPr>
          </w:p>
        </w:tc>
        <w:tc>
          <w:tcPr>
            <w:tcW w:w="0" w:type="auto"/>
            <w:vMerge w:val="restart"/>
            <w:noWrap/>
          </w:tcPr>
          <w:p w:rsidR="0078258B" w:rsidRPr="000B624E" w:rsidRDefault="0078258B" w:rsidP="000B624E">
            <w:pPr>
              <w:shd w:val="clear" w:color="auto" w:fill="F5F5F5"/>
              <w:spacing w:after="0" w:line="405" w:lineRule="atLeast"/>
              <w:jc w:val="center"/>
              <w:rPr>
                <w:rFonts w:ascii="Arial" w:hAnsi="Arial" w:cs="Arial"/>
                <w:b/>
                <w:bCs/>
                <w:color w:val="444444"/>
                <w:sz w:val="17"/>
                <w:szCs w:val="17"/>
              </w:rPr>
            </w:pPr>
            <w:r w:rsidRPr="00546018">
              <w:rPr>
                <w:rFonts w:ascii="Arial" w:hAnsi="Arial" w:cs="Arial"/>
                <w:b/>
                <w:bCs/>
                <w:noProof/>
                <w:color w:val="444444"/>
                <w:sz w:val="17"/>
                <w:szCs w:val="17"/>
              </w:rPr>
              <w:pict>
                <v:shape id="Picture 2" o:spid="_x0000_i1026" type="#_x0000_t75" alt="https://mail.google.com/mail/u/0/images/cleardot.gif" style="width:.75pt;height:.75pt;visibility:visible">
                  <v:imagedata r:id="rId5" o:title=""/>
                </v:shape>
              </w:pict>
            </w:r>
          </w:p>
          <w:p w:rsidR="0078258B" w:rsidRPr="000B624E" w:rsidRDefault="0078258B" w:rsidP="000B624E">
            <w:pPr>
              <w:shd w:val="clear" w:color="auto" w:fill="F5F5F5"/>
              <w:spacing w:after="0" w:line="405" w:lineRule="atLeast"/>
              <w:jc w:val="center"/>
              <w:rPr>
                <w:rFonts w:ascii="Arial" w:hAnsi="Arial" w:cs="Arial"/>
                <w:b/>
                <w:bCs/>
                <w:color w:val="444444"/>
                <w:sz w:val="17"/>
                <w:szCs w:val="17"/>
              </w:rPr>
            </w:pPr>
            <w:r w:rsidRPr="00546018">
              <w:rPr>
                <w:rFonts w:ascii="Arial" w:hAnsi="Arial" w:cs="Arial"/>
                <w:b/>
                <w:bCs/>
                <w:noProof/>
                <w:color w:val="444444"/>
                <w:sz w:val="17"/>
                <w:szCs w:val="17"/>
              </w:rPr>
              <w:pict>
                <v:shape id="Picture 3" o:spid="_x0000_i1027" type="#_x0000_t75" alt="https://mail.google.com/mail/u/0/images/cleardot.gif" style="width:.75pt;height:.75pt;visibility:visible">
                  <v:imagedata r:id="rId5" o:title=""/>
                </v:shape>
              </w:pict>
            </w:r>
          </w:p>
        </w:tc>
      </w:tr>
      <w:tr w:rsidR="0078258B" w:rsidRPr="00546018">
        <w:trPr>
          <w:trHeight w:val="240"/>
        </w:trPr>
        <w:tc>
          <w:tcPr>
            <w:tcW w:w="0" w:type="auto"/>
            <w:gridSpan w:val="3"/>
            <w:vAlign w:val="center"/>
          </w:tcPr>
          <w:tbl>
            <w:tblPr>
              <w:tblW w:w="9300" w:type="dxa"/>
              <w:tblCellMar>
                <w:left w:w="0" w:type="dxa"/>
                <w:right w:w="0" w:type="dxa"/>
              </w:tblCellMar>
              <w:tblLook w:val="00A0"/>
            </w:tblPr>
            <w:tblGrid>
              <w:gridCol w:w="31044"/>
            </w:tblGrid>
            <w:tr w:rsidR="0078258B" w:rsidRPr="00546018">
              <w:tc>
                <w:tcPr>
                  <w:tcW w:w="0" w:type="auto"/>
                  <w:noWrap/>
                  <w:vAlign w:val="center"/>
                </w:tcPr>
                <w:p w:rsidR="0078258B" w:rsidRPr="000B624E" w:rsidRDefault="0078258B" w:rsidP="000B624E">
                  <w:pPr>
                    <w:spacing w:after="0" w:line="240" w:lineRule="auto"/>
                    <w:rPr>
                      <w:rFonts w:ascii="Arial" w:hAnsi="Arial" w:cs="Arial"/>
                      <w:sz w:val="24"/>
                      <w:szCs w:val="24"/>
                    </w:rPr>
                  </w:pPr>
                  <w:r w:rsidRPr="000B624E">
                    <w:rPr>
                      <w:rFonts w:ascii="Arial" w:hAnsi="Arial" w:cs="Arial"/>
                      <w:color w:val="777777"/>
                      <w:sz w:val="24"/>
                      <w:szCs w:val="24"/>
                    </w:rPr>
                    <w:t>to Greenleaf, Kirt, JAD0551, Ndef1226, barbyyoung, john.plunkett, ealest, enseligman, ann.brewster, jkelley, NJPkelley, djrichard1, stefanie.langs., Fred, dlaustring, senator, Steven.Loew, Steven.Loew2, pamelamcasto, harrahphyllis0, info, tobin143, drbobruby, douglas.west, tessig</w:t>
                  </w:r>
                  <w:r>
                    <w:rPr>
                      <w:rFonts w:ascii="Arial" w:hAnsi="Arial" w:cs="Arial"/>
                      <w:color w:val="777777"/>
                      <w:sz w:val="24"/>
                      <w:szCs w:val="24"/>
                    </w:rPr>
                    <w:t xml:space="preserve"> (rest of the mailing list is available)</w:t>
                  </w:r>
                </w:p>
                <w:p w:rsidR="0078258B" w:rsidRPr="000B624E" w:rsidRDefault="0078258B" w:rsidP="000B624E">
                  <w:pPr>
                    <w:spacing w:after="0" w:line="240" w:lineRule="auto"/>
                    <w:textAlignment w:val="top"/>
                    <w:rPr>
                      <w:rFonts w:ascii="Arial" w:hAnsi="Arial" w:cs="Arial"/>
                      <w:sz w:val="24"/>
                      <w:szCs w:val="24"/>
                    </w:rPr>
                  </w:pPr>
                  <w:r w:rsidRPr="00546018">
                    <w:rPr>
                      <w:rFonts w:ascii="Arial" w:hAnsi="Arial" w:cs="Arial"/>
                      <w:noProof/>
                      <w:sz w:val="24"/>
                      <w:szCs w:val="24"/>
                    </w:rPr>
                    <w:pict>
                      <v:shape id=":3pv" o:spid="_x0000_i1028" type="#_x0000_t75" alt="https://mail.google.com/mail/u/0/images/cleardot.gif" style="width:.75pt;height:.75pt;visibility:visible">
                        <v:imagedata r:id="rId5" o:title=""/>
                      </v:shape>
                    </w:pict>
                  </w:r>
                </w:p>
              </w:tc>
            </w:tr>
          </w:tbl>
          <w:p w:rsidR="0078258B" w:rsidRPr="000B624E" w:rsidRDefault="0078258B" w:rsidP="000B624E">
            <w:pPr>
              <w:spacing w:after="0" w:line="240" w:lineRule="auto"/>
              <w:rPr>
                <w:rFonts w:ascii="Arial" w:hAnsi="Arial" w:cs="Arial"/>
                <w:sz w:val="24"/>
                <w:szCs w:val="24"/>
              </w:rPr>
            </w:pPr>
          </w:p>
        </w:tc>
        <w:tc>
          <w:tcPr>
            <w:tcW w:w="0" w:type="auto"/>
            <w:vMerge/>
            <w:vAlign w:val="center"/>
          </w:tcPr>
          <w:p w:rsidR="0078258B" w:rsidRPr="000B624E" w:rsidRDefault="0078258B" w:rsidP="000B624E">
            <w:pPr>
              <w:spacing w:after="0" w:line="240" w:lineRule="auto"/>
              <w:rPr>
                <w:rFonts w:ascii="Arial" w:hAnsi="Arial" w:cs="Arial"/>
                <w:b/>
                <w:bCs/>
                <w:color w:val="444444"/>
                <w:sz w:val="17"/>
                <w:szCs w:val="17"/>
              </w:rPr>
            </w:pPr>
          </w:p>
        </w:tc>
      </w:tr>
    </w:tbl>
    <w:p w:rsidR="0078258B" w:rsidRPr="000B624E" w:rsidRDefault="0078258B" w:rsidP="000B624E">
      <w:pPr>
        <w:shd w:val="clear" w:color="auto" w:fill="FFFFFF"/>
        <w:spacing w:after="0" w:line="240" w:lineRule="auto"/>
        <w:rPr>
          <w:rFonts w:ascii="Arial" w:hAnsi="Arial" w:cs="Arial"/>
          <w:color w:val="222222"/>
          <w:sz w:val="20"/>
          <w:szCs w:val="20"/>
        </w:rPr>
      </w:pPr>
      <w:r w:rsidRPr="000B624E">
        <w:rPr>
          <w:rFonts w:ascii="Arial" w:hAnsi="Arial" w:cs="Arial"/>
          <w:color w:val="222222"/>
          <w:sz w:val="20"/>
          <w:szCs w:val="20"/>
        </w:rPr>
        <w:t>Dear Members,</w:t>
      </w:r>
      <w:r w:rsidRPr="000B624E">
        <w:rPr>
          <w:rFonts w:ascii="Arial" w:hAnsi="Arial" w:cs="Arial"/>
          <w:color w:val="222222"/>
          <w:sz w:val="20"/>
          <w:szCs w:val="20"/>
        </w:rPr>
        <w:br/>
      </w:r>
      <w:r w:rsidRPr="000B624E">
        <w:rPr>
          <w:rFonts w:ascii="Arial" w:hAnsi="Arial" w:cs="Arial"/>
          <w:color w:val="222222"/>
          <w:sz w:val="20"/>
          <w:szCs w:val="20"/>
        </w:rPr>
        <w:br/>
        <w:t xml:space="preserve">I am Edward Harrah co-owner (MEMBER) of 21 Yoakum Run. I have concerns about the removal of Nanette Seligman's name from the ballot after reviewing the Chris Smith email dated </w:t>
      </w:r>
      <w:smartTag w:uri="urn:schemas-microsoft-com:office:smarttags" w:element="date">
        <w:smartTagPr>
          <w:attr w:name="Month" w:val="6"/>
          <w:attr w:name="Day" w:val="4"/>
          <w:attr w:name="Year" w:val="2014"/>
        </w:smartTagPr>
        <w:r w:rsidRPr="000B624E">
          <w:rPr>
            <w:rFonts w:ascii="Arial" w:hAnsi="Arial" w:cs="Arial"/>
            <w:color w:val="222222"/>
            <w:sz w:val="20"/>
            <w:szCs w:val="20"/>
          </w:rPr>
          <w:t>6-4-14</w:t>
        </w:r>
      </w:smartTag>
      <w:r w:rsidRPr="000B624E">
        <w:rPr>
          <w:rFonts w:ascii="Arial" w:hAnsi="Arial" w:cs="Arial"/>
          <w:color w:val="222222"/>
          <w:sz w:val="20"/>
          <w:szCs w:val="20"/>
        </w:rPr>
        <w:t xml:space="preserve">, the minutes of special board meeting on </w:t>
      </w:r>
      <w:smartTag w:uri="urn:schemas-microsoft-com:office:smarttags" w:element="date">
        <w:smartTagPr>
          <w:attr w:name="Month" w:val="5"/>
          <w:attr w:name="Day" w:val="24"/>
          <w:attr w:name="Year" w:val="2014"/>
        </w:smartTagPr>
        <w:r w:rsidRPr="000B624E">
          <w:rPr>
            <w:rFonts w:ascii="Arial" w:hAnsi="Arial" w:cs="Arial"/>
            <w:color w:val="222222"/>
            <w:sz w:val="20"/>
            <w:szCs w:val="20"/>
          </w:rPr>
          <w:t>24 May 2014</w:t>
        </w:r>
      </w:smartTag>
      <w:r w:rsidRPr="000B624E">
        <w:rPr>
          <w:rFonts w:ascii="Arial" w:hAnsi="Arial" w:cs="Arial"/>
          <w:color w:val="222222"/>
          <w:sz w:val="20"/>
          <w:szCs w:val="20"/>
        </w:rPr>
        <w:t xml:space="preserve">, the board meeting </w:t>
      </w:r>
      <w:smartTag w:uri="urn:schemas-microsoft-com:office:smarttags" w:element="date">
        <w:smartTagPr>
          <w:attr w:name="Month" w:val="4"/>
          <w:attr w:name="Day" w:val="27"/>
          <w:attr w:name="Year" w:val="2014"/>
        </w:smartTagPr>
        <w:r w:rsidRPr="000B624E">
          <w:rPr>
            <w:rFonts w:ascii="Arial" w:hAnsi="Arial" w:cs="Arial"/>
            <w:color w:val="222222"/>
            <w:sz w:val="20"/>
            <w:szCs w:val="20"/>
          </w:rPr>
          <w:t>27 April 2014</w:t>
        </w:r>
      </w:smartTag>
      <w:r w:rsidRPr="000B624E">
        <w:rPr>
          <w:rFonts w:ascii="Arial" w:hAnsi="Arial" w:cs="Arial"/>
          <w:color w:val="222222"/>
          <w:sz w:val="20"/>
          <w:szCs w:val="20"/>
        </w:rPr>
        <w:t>, the By-Laws and the Rules-Policies. I find the 6-4 email, 27 April and 24 May board meeting minutes extremely vague regarding the time  and documentation of Member Nanette Seligman's violation of regulations. With the lack of information in the minutes  I am concerned that proper notice (as described by Policy #3 Item # 10) may not have been followed.  The regulations indicate that all complaints MUST be in writing and signed be a member.</w:t>
      </w:r>
      <w:r w:rsidRPr="000B624E">
        <w:rPr>
          <w:rFonts w:ascii="Arial" w:hAnsi="Arial" w:cs="Arial"/>
          <w:color w:val="222222"/>
          <w:sz w:val="20"/>
          <w:szCs w:val="20"/>
        </w:rPr>
        <w:br/>
      </w:r>
      <w:r w:rsidRPr="000B624E">
        <w:rPr>
          <w:rFonts w:ascii="Arial" w:hAnsi="Arial" w:cs="Arial"/>
          <w:color w:val="222222"/>
          <w:sz w:val="20"/>
          <w:szCs w:val="20"/>
        </w:rPr>
        <w:br/>
        <w:t>After recently reviewing the By-Laws, Regulations and Policies of the said regulations, I have deep concerns that the regulations do not grant the Board authority to remove a name from the ballot especially in the manner that it was done.  It appears that the Board approved Seligman's eligibility by putting her name on the ballot and mailing to members. It also appears that ballots have actually been marked and returned to be counted.</w:t>
      </w:r>
      <w:r w:rsidRPr="000B624E">
        <w:rPr>
          <w:rFonts w:ascii="Arial" w:hAnsi="Arial" w:cs="Arial"/>
          <w:color w:val="222222"/>
          <w:sz w:val="20"/>
          <w:szCs w:val="20"/>
        </w:rPr>
        <w:br/>
      </w:r>
      <w:r w:rsidRPr="000B624E">
        <w:rPr>
          <w:rFonts w:ascii="Arial" w:hAnsi="Arial" w:cs="Arial"/>
          <w:color w:val="222222"/>
          <w:sz w:val="20"/>
          <w:szCs w:val="20"/>
        </w:rPr>
        <w:br/>
      </w:r>
      <w:r w:rsidRPr="000B624E">
        <w:rPr>
          <w:rFonts w:ascii="Arial" w:hAnsi="Arial" w:cs="Arial"/>
          <w:color w:val="222222"/>
          <w:sz w:val="20"/>
          <w:szCs w:val="20"/>
        </w:rPr>
        <w:br/>
      </w:r>
      <w:r w:rsidRPr="000B624E">
        <w:rPr>
          <w:rFonts w:ascii="Arial" w:hAnsi="Arial" w:cs="Arial"/>
          <w:color w:val="222222"/>
          <w:sz w:val="20"/>
          <w:szCs w:val="20"/>
        </w:rPr>
        <w:br/>
        <w:t>Questions</w:t>
      </w:r>
      <w:r w:rsidRPr="000B624E">
        <w:rPr>
          <w:rFonts w:ascii="Arial" w:hAnsi="Arial" w:cs="Arial"/>
          <w:color w:val="222222"/>
          <w:sz w:val="20"/>
          <w:szCs w:val="20"/>
        </w:rPr>
        <w:br/>
      </w:r>
      <w:r w:rsidRPr="000B624E">
        <w:rPr>
          <w:rFonts w:ascii="Arial" w:hAnsi="Arial" w:cs="Arial"/>
          <w:color w:val="222222"/>
          <w:sz w:val="20"/>
          <w:szCs w:val="20"/>
        </w:rPr>
        <w:br/>
        <w:t>Was the complaint regarding Seligman made in writing as prescribed, if so when and what member signed the complaint?</w:t>
      </w:r>
      <w:r w:rsidRPr="000B624E">
        <w:rPr>
          <w:rFonts w:ascii="Arial" w:hAnsi="Arial" w:cs="Arial"/>
          <w:color w:val="222222"/>
          <w:sz w:val="20"/>
          <w:szCs w:val="20"/>
        </w:rPr>
        <w:br/>
      </w:r>
      <w:r w:rsidRPr="000B624E">
        <w:rPr>
          <w:rFonts w:ascii="Arial" w:hAnsi="Arial" w:cs="Arial"/>
          <w:color w:val="222222"/>
          <w:sz w:val="20"/>
          <w:szCs w:val="20"/>
        </w:rPr>
        <w:br/>
        <w:t>When was Seligman notified that she was not in compliance of regulations/policy and was this in writing? If notice was not in writing, WHY NOT?</w:t>
      </w:r>
      <w:r w:rsidRPr="000B624E">
        <w:rPr>
          <w:rFonts w:ascii="Arial" w:hAnsi="Arial" w:cs="Arial"/>
          <w:color w:val="222222"/>
          <w:sz w:val="20"/>
          <w:szCs w:val="20"/>
        </w:rPr>
        <w:br/>
      </w:r>
      <w:r w:rsidRPr="000B624E">
        <w:rPr>
          <w:rFonts w:ascii="Arial" w:hAnsi="Arial" w:cs="Arial"/>
          <w:color w:val="222222"/>
          <w:sz w:val="20"/>
          <w:szCs w:val="20"/>
        </w:rPr>
        <w:br/>
        <w:t>What time frame was given to Seligman to correct the issues of noncompliance (21 days to discuss issue and 30 days or longer to correct)?</w:t>
      </w:r>
      <w:r w:rsidRPr="000B624E">
        <w:rPr>
          <w:rFonts w:ascii="Arial" w:hAnsi="Arial" w:cs="Arial"/>
          <w:color w:val="222222"/>
          <w:sz w:val="20"/>
          <w:szCs w:val="20"/>
        </w:rPr>
        <w:br/>
      </w:r>
      <w:r w:rsidRPr="000B624E">
        <w:rPr>
          <w:rFonts w:ascii="Arial" w:hAnsi="Arial" w:cs="Arial"/>
          <w:color w:val="222222"/>
          <w:sz w:val="20"/>
          <w:szCs w:val="20"/>
        </w:rPr>
        <w:br/>
        <w:t>What additional notices of noncompliance were issued in the last 12 months and were extensions issued?</w:t>
      </w:r>
      <w:r w:rsidRPr="000B624E">
        <w:rPr>
          <w:rFonts w:ascii="Arial" w:hAnsi="Arial" w:cs="Arial"/>
          <w:color w:val="222222"/>
          <w:sz w:val="20"/>
          <w:szCs w:val="20"/>
        </w:rPr>
        <w:br/>
      </w:r>
      <w:r w:rsidRPr="000B624E">
        <w:rPr>
          <w:rFonts w:ascii="Arial" w:hAnsi="Arial" w:cs="Arial"/>
          <w:color w:val="222222"/>
          <w:sz w:val="20"/>
          <w:szCs w:val="20"/>
        </w:rPr>
        <w:br/>
        <w:t>I would appreciate before any more steps are taken that the Officers should provide some more clarification to members on these issues that I have noted.  We do have By-Laws that must be followed.</w:t>
      </w:r>
      <w:r w:rsidRPr="000B624E">
        <w:rPr>
          <w:rFonts w:ascii="Arial" w:hAnsi="Arial" w:cs="Arial"/>
          <w:color w:val="222222"/>
          <w:sz w:val="20"/>
          <w:szCs w:val="20"/>
        </w:rPr>
        <w:br/>
      </w:r>
      <w:r w:rsidRPr="000B624E">
        <w:rPr>
          <w:rFonts w:ascii="Arial" w:hAnsi="Arial" w:cs="Arial"/>
          <w:color w:val="222222"/>
          <w:sz w:val="20"/>
          <w:szCs w:val="20"/>
        </w:rPr>
        <w:br/>
      </w:r>
      <w:r w:rsidRPr="000B624E">
        <w:rPr>
          <w:rFonts w:ascii="Arial" w:hAnsi="Arial" w:cs="Arial"/>
          <w:color w:val="222222"/>
          <w:sz w:val="20"/>
          <w:szCs w:val="20"/>
        </w:rPr>
        <w:br/>
        <w:t>Thanks,</w:t>
      </w:r>
      <w:r w:rsidRPr="000B624E">
        <w:rPr>
          <w:rFonts w:ascii="Arial" w:hAnsi="Arial" w:cs="Arial"/>
          <w:color w:val="222222"/>
          <w:sz w:val="20"/>
          <w:szCs w:val="20"/>
        </w:rPr>
        <w:br/>
        <w:t>Edward Harrah</w:t>
      </w:r>
      <w:r w:rsidRPr="000B624E">
        <w:rPr>
          <w:rFonts w:ascii="Arial" w:hAnsi="Arial" w:cs="Arial"/>
          <w:color w:val="222222"/>
          <w:sz w:val="20"/>
          <w:szCs w:val="20"/>
        </w:rPr>
        <w:br/>
      </w:r>
      <w:hyperlink r:id="rId6" w:tgtFrame="_blank" w:history="1">
        <w:r w:rsidRPr="000B624E">
          <w:rPr>
            <w:rFonts w:ascii="Arial" w:hAnsi="Arial" w:cs="Arial"/>
            <w:color w:val="1155CC"/>
            <w:sz w:val="20"/>
            <w:szCs w:val="20"/>
            <w:u w:val="single"/>
          </w:rPr>
          <w:t>info@pointeimages.com</w:t>
        </w:r>
      </w:hyperlink>
      <w:r w:rsidRPr="000B624E">
        <w:rPr>
          <w:rFonts w:ascii="Arial" w:hAnsi="Arial" w:cs="Arial"/>
          <w:color w:val="222222"/>
          <w:sz w:val="20"/>
          <w:szCs w:val="20"/>
        </w:rPr>
        <w:br/>
      </w:r>
      <w:hyperlink r:id="rId7" w:tgtFrame="_blank" w:history="1">
        <w:r w:rsidRPr="000B624E">
          <w:rPr>
            <w:rFonts w:ascii="Arial" w:hAnsi="Arial" w:cs="Arial"/>
            <w:color w:val="1155CC"/>
            <w:sz w:val="20"/>
            <w:szCs w:val="20"/>
            <w:u w:val="single"/>
          </w:rPr>
          <w:t>313-886-5275</w:t>
        </w:r>
      </w:hyperlink>
      <w:r w:rsidRPr="000B624E">
        <w:rPr>
          <w:rFonts w:ascii="Arial" w:hAnsi="Arial" w:cs="Arial"/>
          <w:color w:val="222222"/>
          <w:sz w:val="20"/>
          <w:szCs w:val="20"/>
        </w:rPr>
        <w:br/>
        <w:t>846 University,</w:t>
      </w:r>
      <w:r w:rsidRPr="000B624E">
        <w:rPr>
          <w:rFonts w:ascii="Arial" w:hAnsi="Arial" w:cs="Arial"/>
          <w:color w:val="222222"/>
          <w:sz w:val="20"/>
          <w:szCs w:val="20"/>
        </w:rPr>
        <w:br/>
        <w:t>Grosse Pointe, Mi. 48230-1265</w:t>
      </w:r>
    </w:p>
    <w:p w:rsidR="0078258B" w:rsidRPr="000B624E" w:rsidRDefault="0078258B" w:rsidP="000B624E">
      <w:pPr>
        <w:shd w:val="clear" w:color="auto" w:fill="F1F1F1"/>
        <w:spacing w:after="0" w:line="90" w:lineRule="atLeast"/>
        <w:rPr>
          <w:rFonts w:ascii="Arial" w:hAnsi="Arial" w:cs="Arial"/>
          <w:color w:val="222222"/>
          <w:sz w:val="20"/>
          <w:szCs w:val="20"/>
        </w:rPr>
      </w:pPr>
      <w:r w:rsidRPr="00546018">
        <w:rPr>
          <w:rFonts w:ascii="Arial" w:hAnsi="Arial" w:cs="Arial"/>
          <w:noProof/>
          <w:color w:val="222222"/>
          <w:sz w:val="20"/>
          <w:szCs w:val="20"/>
        </w:rPr>
        <w:pict>
          <v:shape id="Picture 5" o:spid="_x0000_i1029" type="#_x0000_t75" alt="https://ssl.gstatic.com/ui/v1/icons/mail/images/cleardot.gif" style="width:.75pt;height:.75pt;visibility:visible">
            <v:imagedata r:id="rId5" o:title=""/>
          </v:shape>
        </w:pict>
      </w:r>
    </w:p>
    <w:p w:rsidR="0078258B" w:rsidRDefault="0078258B" w:rsidP="007D7247">
      <w:pPr>
        <w:jc w:val="center"/>
        <w:rPr>
          <w:rFonts w:ascii="Lucida Sans Unicode" w:hAnsi="Lucida Sans Unicode" w:cs="Lucida Sans Unicode"/>
          <w:b/>
          <w:bCs/>
        </w:rPr>
      </w:pPr>
    </w:p>
    <w:p w:rsidR="0078258B" w:rsidRDefault="0078258B" w:rsidP="007D7247">
      <w:pPr>
        <w:jc w:val="center"/>
        <w:rPr>
          <w:rFonts w:ascii="Lucida Sans Unicode" w:hAnsi="Lucida Sans Unicode" w:cs="Lucida Sans Unicode"/>
          <w:b/>
          <w:bCs/>
        </w:rPr>
      </w:pPr>
    </w:p>
    <w:p w:rsidR="0078258B" w:rsidRPr="00806976" w:rsidRDefault="0078258B" w:rsidP="00D1302B">
      <w:pPr>
        <w:pStyle w:val="ListParagraph"/>
        <w:numPr>
          <w:ilvl w:val="0"/>
          <w:numId w:val="5"/>
        </w:numPr>
        <w:jc w:val="center"/>
        <w:rPr>
          <w:b/>
          <w:bCs/>
          <w:sz w:val="24"/>
          <w:szCs w:val="24"/>
        </w:rPr>
      </w:pPr>
      <w:r w:rsidRPr="00806976">
        <w:rPr>
          <w:b/>
          <w:bCs/>
          <w:sz w:val="24"/>
          <w:szCs w:val="24"/>
        </w:rPr>
        <w:t xml:space="preserve"> NANETTE SELIGMAN’S E-MAIL TO THE MEMBERSHIP</w:t>
      </w:r>
    </w:p>
    <w:tbl>
      <w:tblPr>
        <w:tblW w:w="0" w:type="dxa"/>
        <w:tblCellMar>
          <w:left w:w="0" w:type="dxa"/>
          <w:right w:w="0" w:type="dxa"/>
        </w:tblCellMar>
        <w:tblLook w:val="00A0"/>
      </w:tblPr>
      <w:tblGrid>
        <w:gridCol w:w="29360"/>
        <w:gridCol w:w="2237"/>
        <w:gridCol w:w="63"/>
        <w:gridCol w:w="20"/>
      </w:tblGrid>
      <w:tr w:rsidR="0078258B" w:rsidRPr="00546018">
        <w:trPr>
          <w:trHeight w:val="240"/>
        </w:trPr>
        <w:tc>
          <w:tcPr>
            <w:tcW w:w="7860" w:type="dxa"/>
            <w:noWrap/>
            <w:tcMar>
              <w:top w:w="0" w:type="dxa"/>
              <w:left w:w="0" w:type="dxa"/>
              <w:bottom w:w="0" w:type="dxa"/>
              <w:right w:w="120" w:type="dxa"/>
            </w:tcMar>
          </w:tcPr>
          <w:tbl>
            <w:tblPr>
              <w:tblW w:w="7860" w:type="dxa"/>
              <w:tblCellMar>
                <w:left w:w="0" w:type="dxa"/>
                <w:right w:w="0" w:type="dxa"/>
              </w:tblCellMar>
              <w:tblLook w:val="00A0"/>
            </w:tblPr>
            <w:tblGrid>
              <w:gridCol w:w="7860"/>
            </w:tblGrid>
            <w:tr w:rsidR="0078258B" w:rsidRPr="00546018">
              <w:tc>
                <w:tcPr>
                  <w:tcW w:w="0" w:type="auto"/>
                  <w:vAlign w:val="center"/>
                </w:tcPr>
                <w:p w:rsidR="0078258B" w:rsidRPr="008E0EFD" w:rsidRDefault="0078258B" w:rsidP="008E0EFD">
                  <w:pPr>
                    <w:spacing w:before="100" w:beforeAutospacing="1" w:after="100" w:afterAutospacing="1" w:line="240" w:lineRule="auto"/>
                    <w:outlineLvl w:val="2"/>
                    <w:rPr>
                      <w:rFonts w:ascii="Arial" w:hAnsi="Arial" w:cs="Arial"/>
                      <w:b/>
                      <w:bCs/>
                      <w:sz w:val="27"/>
                      <w:szCs w:val="27"/>
                    </w:rPr>
                  </w:pPr>
                  <w:r w:rsidRPr="008E0EFD">
                    <w:rPr>
                      <w:rFonts w:ascii="Arial" w:hAnsi="Arial" w:cs="Arial"/>
                      <w:b/>
                      <w:bCs/>
                      <w:color w:val="222222"/>
                      <w:sz w:val="20"/>
                      <w:szCs w:val="20"/>
                    </w:rPr>
                    <w:t>Nanette Seligman</w:t>
                  </w:r>
                  <w:r w:rsidRPr="008E0EFD">
                    <w:rPr>
                      <w:rFonts w:ascii="Arial" w:hAnsi="Arial" w:cs="Arial"/>
                      <w:b/>
                      <w:bCs/>
                      <w:sz w:val="27"/>
                      <w:szCs w:val="27"/>
                    </w:rPr>
                    <w:t> </w:t>
                  </w:r>
                  <w:r w:rsidRPr="008E0EFD">
                    <w:rPr>
                      <w:rFonts w:ascii="Arial" w:hAnsi="Arial" w:cs="Arial"/>
                      <w:b/>
                      <w:bCs/>
                      <w:color w:val="555555"/>
                      <w:sz w:val="27"/>
                      <w:szCs w:val="27"/>
                    </w:rPr>
                    <w:t>&lt;enseligman@yahoo.com&gt;</w:t>
                  </w:r>
                </w:p>
              </w:tc>
            </w:tr>
          </w:tbl>
          <w:p w:rsidR="0078258B" w:rsidRPr="008E0EFD" w:rsidRDefault="0078258B" w:rsidP="008E0EFD">
            <w:pPr>
              <w:spacing w:after="0" w:line="240" w:lineRule="auto"/>
              <w:rPr>
                <w:rFonts w:ascii="Arial" w:hAnsi="Arial" w:cs="Arial"/>
                <w:sz w:val="24"/>
                <w:szCs w:val="24"/>
              </w:rPr>
            </w:pPr>
          </w:p>
        </w:tc>
        <w:tc>
          <w:tcPr>
            <w:tcW w:w="0" w:type="auto"/>
            <w:noWrap/>
          </w:tcPr>
          <w:p w:rsidR="0078258B" w:rsidRPr="008E0EFD" w:rsidRDefault="0078258B" w:rsidP="008E0EFD">
            <w:pPr>
              <w:spacing w:after="0" w:line="240" w:lineRule="auto"/>
              <w:jc w:val="right"/>
              <w:rPr>
                <w:rFonts w:ascii="Arial" w:hAnsi="Arial" w:cs="Arial"/>
                <w:color w:val="222222"/>
                <w:sz w:val="24"/>
                <w:szCs w:val="24"/>
              </w:rPr>
            </w:pPr>
            <w:r w:rsidRPr="00546018">
              <w:rPr>
                <w:rFonts w:ascii="Arial" w:hAnsi="Arial" w:cs="Arial"/>
                <w:noProof/>
                <w:color w:val="222222"/>
                <w:sz w:val="24"/>
                <w:szCs w:val="24"/>
              </w:rPr>
              <w:pict>
                <v:shape id="Picture 12" o:spid="_x0000_i1030" type="#_x0000_t75" alt="Attachments" style="width:.75pt;height:.75pt;visibility:visible">
                  <v:imagedata r:id="rId5" o:title=""/>
                </v:shape>
              </w:pict>
            </w:r>
            <w:r w:rsidRPr="008E0EFD">
              <w:rPr>
                <w:rFonts w:ascii="Arial" w:hAnsi="Arial" w:cs="Arial"/>
                <w:color w:val="222222"/>
                <w:sz w:val="24"/>
                <w:szCs w:val="24"/>
              </w:rPr>
              <w:t>Jun 6</w:t>
            </w:r>
          </w:p>
          <w:p w:rsidR="0078258B" w:rsidRPr="008E0EFD" w:rsidRDefault="0078258B" w:rsidP="008E0EFD">
            <w:pPr>
              <w:spacing w:after="0" w:line="240" w:lineRule="auto"/>
              <w:jc w:val="right"/>
              <w:rPr>
                <w:rFonts w:ascii="Arial" w:hAnsi="Arial" w:cs="Arial"/>
                <w:color w:val="222222"/>
                <w:sz w:val="24"/>
                <w:szCs w:val="24"/>
              </w:rPr>
            </w:pPr>
            <w:r w:rsidRPr="00546018">
              <w:rPr>
                <w:rFonts w:ascii="Arial" w:hAnsi="Arial" w:cs="Arial"/>
                <w:noProof/>
                <w:color w:val="222222"/>
                <w:sz w:val="24"/>
                <w:szCs w:val="24"/>
              </w:rPr>
              <w:pict>
                <v:shape id="Picture 13" o:spid="_x0000_i1031" type="#_x0000_t75" alt="https://mail.google.com/mail/u/0/images/cleardot.gif" style="width:.75pt;height:.75pt;visibility:visible">
                  <v:imagedata r:id="rId5" o:title=""/>
                </v:shape>
              </w:pict>
            </w:r>
          </w:p>
        </w:tc>
        <w:tc>
          <w:tcPr>
            <w:tcW w:w="0" w:type="auto"/>
            <w:noWrap/>
          </w:tcPr>
          <w:p w:rsidR="0078258B" w:rsidRPr="008E0EFD" w:rsidRDefault="0078258B" w:rsidP="008E0EFD">
            <w:pPr>
              <w:spacing w:after="0" w:line="240" w:lineRule="auto"/>
              <w:jc w:val="right"/>
              <w:rPr>
                <w:rFonts w:ascii="Arial" w:hAnsi="Arial" w:cs="Arial"/>
                <w:color w:val="222222"/>
                <w:sz w:val="24"/>
                <w:szCs w:val="24"/>
              </w:rPr>
            </w:pPr>
          </w:p>
        </w:tc>
        <w:tc>
          <w:tcPr>
            <w:tcW w:w="0" w:type="auto"/>
            <w:vMerge w:val="restart"/>
            <w:noWrap/>
          </w:tcPr>
          <w:p w:rsidR="0078258B" w:rsidRPr="008E0EFD" w:rsidRDefault="0078258B" w:rsidP="008E0EFD">
            <w:pPr>
              <w:shd w:val="clear" w:color="auto" w:fill="F5F5F5"/>
              <w:spacing w:after="0" w:line="405" w:lineRule="atLeast"/>
              <w:jc w:val="center"/>
              <w:rPr>
                <w:rFonts w:ascii="Arial" w:hAnsi="Arial" w:cs="Arial"/>
                <w:b/>
                <w:bCs/>
                <w:color w:val="444444"/>
                <w:sz w:val="17"/>
                <w:szCs w:val="17"/>
              </w:rPr>
            </w:pPr>
            <w:r w:rsidRPr="00546018">
              <w:rPr>
                <w:rFonts w:ascii="Arial" w:hAnsi="Arial" w:cs="Arial"/>
                <w:b/>
                <w:bCs/>
                <w:noProof/>
                <w:color w:val="444444"/>
                <w:sz w:val="17"/>
                <w:szCs w:val="17"/>
              </w:rPr>
              <w:pict>
                <v:shape id="Picture 14" o:spid="_x0000_i1032" type="#_x0000_t75" alt="https://mail.google.com/mail/u/0/images/cleardot.gif" style="width:.75pt;height:.75pt;visibility:visible">
                  <v:imagedata r:id="rId5" o:title=""/>
                </v:shape>
              </w:pict>
            </w:r>
          </w:p>
          <w:p w:rsidR="0078258B" w:rsidRPr="008E0EFD" w:rsidRDefault="0078258B" w:rsidP="008E0EFD">
            <w:pPr>
              <w:shd w:val="clear" w:color="auto" w:fill="F5F5F5"/>
              <w:spacing w:after="0" w:line="405" w:lineRule="atLeast"/>
              <w:jc w:val="center"/>
              <w:rPr>
                <w:rFonts w:ascii="Arial" w:hAnsi="Arial" w:cs="Arial"/>
                <w:b/>
                <w:bCs/>
                <w:color w:val="444444"/>
                <w:sz w:val="17"/>
                <w:szCs w:val="17"/>
              </w:rPr>
            </w:pPr>
            <w:r w:rsidRPr="00546018">
              <w:rPr>
                <w:rFonts w:ascii="Arial" w:hAnsi="Arial" w:cs="Arial"/>
                <w:b/>
                <w:bCs/>
                <w:noProof/>
                <w:color w:val="444444"/>
                <w:sz w:val="17"/>
                <w:szCs w:val="17"/>
              </w:rPr>
              <w:pict>
                <v:shape id="Picture 15" o:spid="_x0000_i1033" type="#_x0000_t75" alt="https://mail.google.com/mail/u/0/images/cleardot.gif" style="width:.75pt;height:.75pt;visibility:visible">
                  <v:imagedata r:id="rId5" o:title=""/>
                </v:shape>
              </w:pict>
            </w:r>
          </w:p>
        </w:tc>
      </w:tr>
      <w:tr w:rsidR="0078258B" w:rsidRPr="00546018">
        <w:trPr>
          <w:trHeight w:val="240"/>
        </w:trPr>
        <w:tc>
          <w:tcPr>
            <w:tcW w:w="0" w:type="auto"/>
            <w:gridSpan w:val="3"/>
            <w:vAlign w:val="center"/>
          </w:tcPr>
          <w:tbl>
            <w:tblPr>
              <w:tblW w:w="9270" w:type="dxa"/>
              <w:tblCellMar>
                <w:left w:w="0" w:type="dxa"/>
                <w:right w:w="0" w:type="dxa"/>
              </w:tblCellMar>
              <w:tblLook w:val="00A0"/>
            </w:tblPr>
            <w:tblGrid>
              <w:gridCol w:w="31671"/>
            </w:tblGrid>
            <w:tr w:rsidR="0078258B" w:rsidRPr="00546018">
              <w:tc>
                <w:tcPr>
                  <w:tcW w:w="0" w:type="auto"/>
                  <w:noWrap/>
                  <w:vAlign w:val="center"/>
                </w:tcPr>
                <w:p w:rsidR="0078258B" w:rsidRPr="008E0EFD" w:rsidRDefault="0078258B" w:rsidP="008E0EFD">
                  <w:pPr>
                    <w:spacing w:after="0" w:line="240" w:lineRule="auto"/>
                    <w:rPr>
                      <w:rFonts w:ascii="Arial" w:hAnsi="Arial" w:cs="Arial"/>
                      <w:sz w:val="24"/>
                      <w:szCs w:val="24"/>
                    </w:rPr>
                  </w:pPr>
                  <w:r w:rsidRPr="008E0EFD">
                    <w:rPr>
                      <w:rFonts w:ascii="Arial" w:hAnsi="Arial" w:cs="Arial"/>
                      <w:color w:val="777777"/>
                      <w:sz w:val="24"/>
                      <w:szCs w:val="24"/>
                    </w:rPr>
                    <w:t>to info, Greenleaf, Kirt, JAD0551, Ndef1226, barbyyoung, john.plunkett, ealest, ann.brewster, jkelley, NJPkelley, djrichard1, stefanie.langs., Fred, dlaustring, senator, Steven.Loew, Steven.Loew2, pamelamcasto, harrahphyllis0, tobin143, drbobruby, douglas.west, tessig, cmiquinto</w:t>
                  </w:r>
                  <w:r>
                    <w:rPr>
                      <w:rFonts w:ascii="Arial" w:hAnsi="Arial" w:cs="Arial"/>
                      <w:color w:val="777777"/>
                      <w:sz w:val="24"/>
                      <w:szCs w:val="24"/>
                    </w:rPr>
                    <w:t xml:space="preserve"> (rest of the mailing list is available)</w:t>
                  </w:r>
                </w:p>
                <w:p w:rsidR="0078258B" w:rsidRPr="008E0EFD" w:rsidRDefault="0078258B" w:rsidP="008E0EFD">
                  <w:pPr>
                    <w:spacing w:after="0" w:line="240" w:lineRule="auto"/>
                    <w:textAlignment w:val="top"/>
                    <w:rPr>
                      <w:rFonts w:ascii="Arial" w:hAnsi="Arial" w:cs="Arial"/>
                      <w:sz w:val="24"/>
                      <w:szCs w:val="24"/>
                    </w:rPr>
                  </w:pPr>
                  <w:r w:rsidRPr="00546018">
                    <w:rPr>
                      <w:rFonts w:ascii="Arial" w:hAnsi="Arial" w:cs="Arial"/>
                      <w:noProof/>
                      <w:sz w:val="24"/>
                      <w:szCs w:val="24"/>
                    </w:rPr>
                    <w:pict>
                      <v:shape id=":3v5" o:spid="_x0000_i1034" type="#_x0000_t75" alt="https://mail.google.com/mail/u/0/images/cleardot.gif" style="width:.75pt;height:.75pt;visibility:visible">
                        <v:imagedata r:id="rId5" o:title=""/>
                      </v:shape>
                    </w:pict>
                  </w:r>
                </w:p>
              </w:tc>
            </w:tr>
          </w:tbl>
          <w:p w:rsidR="0078258B" w:rsidRPr="008E0EFD" w:rsidRDefault="0078258B" w:rsidP="008E0EFD">
            <w:pPr>
              <w:spacing w:after="0" w:line="240" w:lineRule="auto"/>
              <w:rPr>
                <w:rFonts w:ascii="Arial" w:hAnsi="Arial" w:cs="Arial"/>
                <w:sz w:val="24"/>
                <w:szCs w:val="24"/>
              </w:rPr>
            </w:pPr>
          </w:p>
        </w:tc>
        <w:tc>
          <w:tcPr>
            <w:tcW w:w="0" w:type="auto"/>
            <w:vMerge/>
            <w:vAlign w:val="center"/>
          </w:tcPr>
          <w:p w:rsidR="0078258B" w:rsidRPr="008E0EFD" w:rsidRDefault="0078258B" w:rsidP="008E0EFD">
            <w:pPr>
              <w:spacing w:after="0" w:line="240" w:lineRule="auto"/>
              <w:rPr>
                <w:rFonts w:ascii="Arial" w:hAnsi="Arial" w:cs="Arial"/>
                <w:b/>
                <w:bCs/>
                <w:color w:val="444444"/>
                <w:sz w:val="17"/>
                <w:szCs w:val="17"/>
              </w:rPr>
            </w:pPr>
          </w:p>
        </w:tc>
      </w:tr>
    </w:tbl>
    <w:p w:rsidR="0078258B" w:rsidRPr="008E0EFD" w:rsidRDefault="0078258B" w:rsidP="008E0EFD">
      <w:pPr>
        <w:shd w:val="clear" w:color="auto" w:fill="FFFFFF"/>
        <w:spacing w:after="0" w:line="240" w:lineRule="auto"/>
        <w:rPr>
          <w:rFonts w:ascii="Helvetica" w:hAnsi="Helvetica" w:cs="Helvetica"/>
          <w:color w:val="000000"/>
          <w:sz w:val="24"/>
          <w:szCs w:val="24"/>
        </w:rPr>
      </w:pPr>
      <w:r w:rsidRPr="008E0EFD">
        <w:rPr>
          <w:rFonts w:ascii="Helvetica" w:hAnsi="Helvetica" w:cs="Helvetica"/>
          <w:color w:val="000000"/>
          <w:sz w:val="24"/>
          <w:szCs w:val="24"/>
        </w:rPr>
        <w:t>Hi All,</w:t>
      </w:r>
    </w:p>
    <w:p w:rsidR="0078258B" w:rsidRPr="008E0EFD" w:rsidRDefault="0078258B" w:rsidP="008E0EFD">
      <w:pPr>
        <w:shd w:val="clear" w:color="auto" w:fill="FFFFFF"/>
        <w:spacing w:after="0" w:line="240" w:lineRule="auto"/>
        <w:rPr>
          <w:rFonts w:ascii="Helvetica" w:hAnsi="Helvetica" w:cs="Helvetica"/>
          <w:color w:val="000000"/>
          <w:sz w:val="24"/>
          <w:szCs w:val="24"/>
        </w:rPr>
      </w:pPr>
      <w:r w:rsidRPr="008E0EFD">
        <w:rPr>
          <w:rFonts w:ascii="Helvetica" w:hAnsi="Helvetica" w:cs="Helvetica"/>
          <w:color w:val="000000"/>
          <w:sz w:val="24"/>
          <w:szCs w:val="24"/>
        </w:rPr>
        <w:t>I am responding to </w:t>
      </w:r>
      <w:r w:rsidRPr="008E0EFD">
        <w:rPr>
          <w:rFonts w:ascii="Arial" w:hAnsi="Arial" w:cs="Arial"/>
          <w:color w:val="000000"/>
          <w:sz w:val="24"/>
          <w:szCs w:val="24"/>
        </w:rPr>
        <w:t>Ed Harrah</w:t>
      </w:r>
      <w:r w:rsidRPr="008E0EFD">
        <w:rPr>
          <w:rFonts w:ascii="Helvetica" w:hAnsi="Helvetica" w:cs="Helvetica"/>
          <w:color w:val="000000"/>
          <w:sz w:val="24"/>
          <w:szCs w:val="24"/>
        </w:rPr>
        <w:t>’s email. I appreciate that he questioned the board’s actions. I cannot.  I will however include three communications between the board and myself.</w:t>
      </w:r>
    </w:p>
    <w:p w:rsidR="0078258B" w:rsidRPr="008E0EFD" w:rsidRDefault="0078258B" w:rsidP="008E0EFD">
      <w:pPr>
        <w:spacing w:after="0" w:line="240" w:lineRule="auto"/>
        <w:rPr>
          <w:rFonts w:ascii="Helvetica" w:hAnsi="Helvetica" w:cs="Helvetica"/>
          <w:color w:val="000000"/>
          <w:sz w:val="24"/>
          <w:szCs w:val="24"/>
        </w:rPr>
      </w:pPr>
      <w:r w:rsidRPr="008E0EFD">
        <w:rPr>
          <w:rFonts w:ascii="Helvetica" w:hAnsi="Helvetica" w:cs="Helvetica"/>
          <w:color w:val="000000"/>
          <w:sz w:val="24"/>
          <w:szCs w:val="24"/>
        </w:rPr>
        <w:br/>
      </w:r>
    </w:p>
    <w:p w:rsidR="0078258B" w:rsidRPr="008E0EFD" w:rsidRDefault="0078258B" w:rsidP="008E0EFD">
      <w:pPr>
        <w:shd w:val="clear" w:color="auto" w:fill="FFFFFF"/>
        <w:spacing w:after="0" w:line="240" w:lineRule="auto"/>
        <w:rPr>
          <w:rFonts w:ascii="Helvetica" w:hAnsi="Helvetica" w:cs="Helvetica"/>
          <w:color w:val="000000"/>
          <w:sz w:val="24"/>
          <w:szCs w:val="24"/>
        </w:rPr>
      </w:pPr>
      <w:r w:rsidRPr="008E0EFD">
        <w:rPr>
          <w:rFonts w:ascii="Arial" w:hAnsi="Arial" w:cs="Arial"/>
          <w:color w:val="000000"/>
          <w:sz w:val="24"/>
          <w:szCs w:val="24"/>
        </w:rPr>
        <w:t xml:space="preserve">First – let me introduce myself to you, my neighbors. I have been in </w:t>
      </w:r>
      <w:smartTag w:uri="urn:schemas-microsoft-com:office:smarttags" w:element="place">
        <w:smartTag w:uri="urn:schemas-microsoft-com:office:smarttags" w:element="PlaceName">
          <w:r w:rsidRPr="008E0EFD">
            <w:rPr>
              <w:rFonts w:ascii="Arial" w:hAnsi="Arial" w:cs="Arial"/>
              <w:color w:val="000000"/>
              <w:sz w:val="24"/>
              <w:szCs w:val="24"/>
            </w:rPr>
            <w:t>Canaan</w:t>
          </w:r>
        </w:smartTag>
        <w:r w:rsidRPr="008E0EFD">
          <w:rPr>
            <w:rFonts w:ascii="Arial" w:hAnsi="Arial" w:cs="Arial"/>
            <w:color w:val="000000"/>
            <w:sz w:val="24"/>
            <w:szCs w:val="24"/>
          </w:rPr>
          <w:t xml:space="preserve"> </w:t>
        </w:r>
        <w:smartTag w:uri="urn:schemas-microsoft-com:office:smarttags" w:element="PlaceType">
          <w:r w:rsidRPr="008E0EFD">
            <w:rPr>
              <w:rFonts w:ascii="Arial" w:hAnsi="Arial" w:cs="Arial"/>
              <w:color w:val="000000"/>
              <w:sz w:val="24"/>
              <w:szCs w:val="24"/>
            </w:rPr>
            <w:t>Valley</w:t>
          </w:r>
        </w:smartTag>
      </w:smartTag>
      <w:r w:rsidRPr="008E0EFD">
        <w:rPr>
          <w:rFonts w:ascii="Arial" w:hAnsi="Arial" w:cs="Arial"/>
          <w:color w:val="000000"/>
          <w:sz w:val="24"/>
          <w:szCs w:val="24"/>
        </w:rPr>
        <w:t xml:space="preserve"> since 1973. I have lived as a full time resident off and on for a total of almost 20 years. I have two degrees in visual art and am a National Board Certified teacher. I have taught all ages of students from college through kindergarten and recently in the area juvenile treatment centers. Currently I teach art at </w:t>
      </w:r>
      <w:smartTag w:uri="urn:schemas-microsoft-com:office:smarttags" w:element="place">
        <w:smartTag w:uri="urn:schemas-microsoft-com:office:smarttags" w:element="PlaceName">
          <w:r w:rsidRPr="008E0EFD">
            <w:rPr>
              <w:rFonts w:ascii="Arial" w:hAnsi="Arial" w:cs="Arial"/>
              <w:color w:val="000000"/>
              <w:sz w:val="24"/>
              <w:szCs w:val="24"/>
            </w:rPr>
            <w:t>Elkins</w:t>
          </w:r>
        </w:smartTag>
        <w:r w:rsidRPr="008E0EFD">
          <w:rPr>
            <w:rFonts w:ascii="Arial" w:hAnsi="Arial" w:cs="Arial"/>
            <w:color w:val="000000"/>
            <w:sz w:val="24"/>
            <w:szCs w:val="24"/>
          </w:rPr>
          <w:t xml:space="preserve"> </w:t>
        </w:r>
        <w:smartTag w:uri="urn:schemas-microsoft-com:office:smarttags" w:element="PlaceType">
          <w:r w:rsidRPr="008E0EFD">
            <w:rPr>
              <w:rFonts w:ascii="Arial" w:hAnsi="Arial" w:cs="Arial"/>
              <w:color w:val="000000"/>
              <w:sz w:val="24"/>
              <w:szCs w:val="24"/>
            </w:rPr>
            <w:t>High School</w:t>
          </w:r>
        </w:smartTag>
      </w:smartTag>
      <w:r w:rsidRPr="008E0EFD">
        <w:rPr>
          <w:rFonts w:ascii="Arial" w:hAnsi="Arial" w:cs="Arial"/>
          <w:color w:val="000000"/>
          <w:sz w:val="24"/>
          <w:szCs w:val="24"/>
        </w:rPr>
        <w:t xml:space="preserve"> and facilitate graduate level classes on-line for the WV Department of Education. I also teach skiing part-time at Timberline Ski area. I am PSIA level II certified ski instructor. Years ago I was an active Pro and National Ski Patroller including having been the Patrol Director at </w:t>
      </w:r>
      <w:smartTag w:uri="urn:schemas-microsoft-com:office:smarttags" w:element="place">
        <w:r w:rsidRPr="008E0EFD">
          <w:rPr>
            <w:rFonts w:ascii="Arial" w:hAnsi="Arial" w:cs="Arial"/>
            <w:color w:val="000000"/>
            <w:sz w:val="24"/>
            <w:szCs w:val="24"/>
          </w:rPr>
          <w:t>Canaan</w:t>
        </w:r>
      </w:smartTag>
      <w:r w:rsidRPr="008E0EFD">
        <w:rPr>
          <w:rFonts w:ascii="Arial" w:hAnsi="Arial" w:cs="Arial"/>
          <w:color w:val="000000"/>
          <w:sz w:val="24"/>
          <w:szCs w:val="24"/>
        </w:rPr>
        <w:t xml:space="preserve"> before public school teaching. I have been part of our WV ski industry since the late 70’s and enjoy working in the tourism industry.  </w:t>
      </w:r>
    </w:p>
    <w:p w:rsidR="0078258B" w:rsidRPr="008E0EFD" w:rsidRDefault="0078258B" w:rsidP="008E0EFD">
      <w:pPr>
        <w:spacing w:after="0" w:line="240" w:lineRule="auto"/>
        <w:rPr>
          <w:rFonts w:ascii="Arial" w:hAnsi="Arial" w:cs="Arial"/>
          <w:color w:val="000000"/>
          <w:sz w:val="24"/>
          <w:szCs w:val="24"/>
        </w:rPr>
      </w:pPr>
    </w:p>
    <w:p w:rsidR="0078258B" w:rsidRPr="008E0EFD" w:rsidRDefault="0078258B" w:rsidP="008E0EFD">
      <w:pPr>
        <w:shd w:val="clear" w:color="auto" w:fill="FFFFFF"/>
        <w:spacing w:after="0" w:line="240" w:lineRule="auto"/>
        <w:rPr>
          <w:rFonts w:ascii="Helvetica" w:hAnsi="Helvetica" w:cs="Helvetica"/>
          <w:color w:val="000000"/>
          <w:sz w:val="24"/>
          <w:szCs w:val="24"/>
        </w:rPr>
      </w:pPr>
      <w:r w:rsidRPr="008E0EFD">
        <w:rPr>
          <w:rFonts w:ascii="Arial" w:hAnsi="Arial" w:cs="Arial"/>
          <w:color w:val="000000"/>
          <w:sz w:val="24"/>
          <w:szCs w:val="24"/>
        </w:rPr>
        <w:t xml:space="preserve">I am an active volunteer. I am on the board of the WV Art Education Association, the president of Blackwater Center HOA and am responsible for the mural project I started for </w:t>
      </w:r>
      <w:smartTag w:uri="urn:schemas-microsoft-com:office:smarttags" w:element="place">
        <w:smartTag w:uri="urn:schemas-microsoft-com:office:smarttags" w:element="PlaceName">
          <w:r w:rsidRPr="008E0EFD">
            <w:rPr>
              <w:rFonts w:ascii="Arial" w:hAnsi="Arial" w:cs="Arial"/>
              <w:color w:val="000000"/>
              <w:sz w:val="24"/>
              <w:szCs w:val="24"/>
            </w:rPr>
            <w:t>Tucker</w:t>
          </w:r>
        </w:smartTag>
        <w:r w:rsidRPr="008E0EFD">
          <w:rPr>
            <w:rFonts w:ascii="Arial" w:hAnsi="Arial" w:cs="Arial"/>
            <w:color w:val="000000"/>
            <w:sz w:val="24"/>
            <w:szCs w:val="24"/>
          </w:rPr>
          <w:t xml:space="preserve"> </w:t>
        </w:r>
        <w:smartTag w:uri="urn:schemas-microsoft-com:office:smarttags" w:element="PlaceType">
          <w:r w:rsidRPr="008E0EFD">
            <w:rPr>
              <w:rFonts w:ascii="Arial" w:hAnsi="Arial" w:cs="Arial"/>
              <w:color w:val="000000"/>
              <w:sz w:val="24"/>
              <w:szCs w:val="24"/>
            </w:rPr>
            <w:t>County</w:t>
          </w:r>
        </w:smartTag>
      </w:smartTag>
      <w:r w:rsidRPr="008E0EFD">
        <w:rPr>
          <w:rFonts w:ascii="Arial" w:hAnsi="Arial" w:cs="Arial"/>
          <w:color w:val="000000"/>
          <w:sz w:val="24"/>
          <w:szCs w:val="24"/>
        </w:rPr>
        <w:t>. I have added three murals to our community designed by area students in the past year.</w:t>
      </w:r>
    </w:p>
    <w:p w:rsidR="0078258B" w:rsidRPr="008E0EFD" w:rsidRDefault="0078258B" w:rsidP="008E0EFD">
      <w:pPr>
        <w:spacing w:after="0" w:line="240" w:lineRule="auto"/>
        <w:rPr>
          <w:rFonts w:ascii="Arial" w:hAnsi="Arial" w:cs="Arial"/>
          <w:color w:val="000000"/>
          <w:sz w:val="24"/>
          <w:szCs w:val="24"/>
        </w:rPr>
      </w:pPr>
    </w:p>
    <w:p w:rsidR="0078258B" w:rsidRPr="008E0EFD" w:rsidRDefault="0078258B" w:rsidP="008E0EFD">
      <w:pPr>
        <w:shd w:val="clear" w:color="auto" w:fill="FFFFFF"/>
        <w:spacing w:after="0" w:line="240" w:lineRule="auto"/>
        <w:rPr>
          <w:rFonts w:ascii="Helvetica" w:hAnsi="Helvetica" w:cs="Helvetica"/>
          <w:color w:val="000000"/>
          <w:sz w:val="24"/>
          <w:szCs w:val="24"/>
        </w:rPr>
      </w:pPr>
      <w:r w:rsidRPr="008E0EFD">
        <w:rPr>
          <w:rFonts w:ascii="Arial" w:hAnsi="Arial" w:cs="Arial"/>
          <w:color w:val="000000"/>
          <w:sz w:val="24"/>
          <w:szCs w:val="24"/>
        </w:rPr>
        <w:t>I have worked diligently to improve my property since I have moved in. The actions taken against me have taken some of the joy out of living here. I live here full time and wanted to be on the board because I feel I could do a good job. I have been part of this area for a long time, have experience as a board member in other organizations and feel being a year round resident in Yoakum Run is an asset. I am one of the full time residents that is always checking for property damage after our many weather events.</w:t>
      </w:r>
    </w:p>
    <w:p w:rsidR="0078258B" w:rsidRPr="008E0EFD" w:rsidRDefault="0078258B" w:rsidP="008E0EFD">
      <w:pPr>
        <w:spacing w:after="0" w:line="240" w:lineRule="auto"/>
        <w:rPr>
          <w:rFonts w:ascii="Arial" w:hAnsi="Arial" w:cs="Arial"/>
          <w:color w:val="000000"/>
          <w:sz w:val="24"/>
          <w:szCs w:val="24"/>
        </w:rPr>
      </w:pPr>
    </w:p>
    <w:p w:rsidR="0078258B" w:rsidRPr="008E0EFD" w:rsidRDefault="0078258B" w:rsidP="008E0EFD">
      <w:pPr>
        <w:shd w:val="clear" w:color="auto" w:fill="FFFFFF"/>
        <w:spacing w:after="0" w:line="240" w:lineRule="auto"/>
        <w:rPr>
          <w:rFonts w:ascii="Helvetica" w:hAnsi="Helvetica" w:cs="Helvetica"/>
          <w:color w:val="000000"/>
          <w:sz w:val="24"/>
          <w:szCs w:val="24"/>
        </w:rPr>
      </w:pPr>
      <w:r w:rsidRPr="008E0EFD">
        <w:rPr>
          <w:rFonts w:ascii="Helvetica" w:hAnsi="Helvetica" w:cs="Helvetica"/>
          <w:color w:val="000000"/>
          <w:sz w:val="24"/>
          <w:szCs w:val="24"/>
        </w:rPr>
        <w:t>I at no time did I respond to the HOA board I would not clean up my property. The statement in the</w:t>
      </w:r>
      <w:r w:rsidRPr="008E0EFD">
        <w:rPr>
          <w:rFonts w:ascii="Arial" w:hAnsi="Arial" w:cs="Arial"/>
          <w:color w:val="000000"/>
          <w:sz w:val="24"/>
          <w:szCs w:val="24"/>
        </w:rPr>
        <w:t>April 2012 board minutes </w:t>
      </w:r>
      <w:r w:rsidRPr="008E0EFD">
        <w:rPr>
          <w:rFonts w:ascii="Helvetica" w:hAnsi="Helvetica" w:cs="Helvetica"/>
          <w:color w:val="000000"/>
          <w:sz w:val="24"/>
          <w:szCs w:val="24"/>
        </w:rPr>
        <w:t>is not true: ”</w:t>
      </w:r>
      <w:r w:rsidRPr="008E0EFD">
        <w:rPr>
          <w:rFonts w:ascii="Arial" w:hAnsi="Arial" w:cs="Arial"/>
          <w:color w:val="000000"/>
          <w:sz w:val="24"/>
          <w:szCs w:val="24"/>
        </w:rPr>
        <w:t>Nanette advised that in as much as she had not received a complaint about the condition, she would not rectify it.</w:t>
      </w:r>
      <w:r w:rsidRPr="008E0EFD">
        <w:rPr>
          <w:rFonts w:ascii="Helvetica" w:hAnsi="Helvetica" w:cs="Helvetica"/>
          <w:color w:val="000000"/>
          <w:sz w:val="20"/>
          <w:szCs w:val="20"/>
        </w:rPr>
        <w:t>” </w:t>
      </w:r>
      <w:r w:rsidRPr="008E0EFD">
        <w:rPr>
          <w:rFonts w:ascii="Helvetica" w:hAnsi="Helvetica" w:cs="Helvetica"/>
          <w:color w:val="000000"/>
          <w:sz w:val="24"/>
          <w:szCs w:val="24"/>
        </w:rPr>
        <w:t> John Plunkett, president of our HOA had met me at my house and was very helpful with giving suggestions to make improvements to my yard. I completed a response, submitted it to the board. It was not accepted.</w:t>
      </w:r>
    </w:p>
    <w:p w:rsidR="0078258B" w:rsidRPr="008E0EFD" w:rsidRDefault="0078258B" w:rsidP="008E0EFD">
      <w:pPr>
        <w:spacing w:after="0" w:line="240" w:lineRule="auto"/>
        <w:rPr>
          <w:rFonts w:ascii="Helvetica" w:hAnsi="Helvetica" w:cs="Helvetica"/>
          <w:color w:val="000000"/>
          <w:sz w:val="24"/>
          <w:szCs w:val="24"/>
        </w:rPr>
      </w:pPr>
      <w:r w:rsidRPr="008E0EFD">
        <w:rPr>
          <w:rFonts w:ascii="Helvetica" w:hAnsi="Helvetica" w:cs="Helvetica"/>
          <w:color w:val="000000"/>
          <w:sz w:val="24"/>
          <w:szCs w:val="24"/>
        </w:rPr>
        <w:br/>
      </w:r>
    </w:p>
    <w:p w:rsidR="0078258B" w:rsidRPr="008E0EFD" w:rsidRDefault="0078258B" w:rsidP="008E0EFD">
      <w:pPr>
        <w:shd w:val="clear" w:color="auto" w:fill="FFFFFF"/>
        <w:spacing w:after="0" w:line="240" w:lineRule="auto"/>
        <w:rPr>
          <w:rFonts w:ascii="Helvetica" w:hAnsi="Helvetica" w:cs="Helvetica"/>
          <w:color w:val="000000"/>
          <w:sz w:val="24"/>
          <w:szCs w:val="24"/>
        </w:rPr>
      </w:pPr>
      <w:r w:rsidRPr="008E0EFD">
        <w:rPr>
          <w:rFonts w:ascii="Arial" w:hAnsi="Arial" w:cs="Arial"/>
          <w:color w:val="000000"/>
          <w:sz w:val="24"/>
          <w:szCs w:val="24"/>
        </w:rPr>
        <w:t>Attached are the three documents mentioned earlier. Your neighbor, Nanette Seligman  </w:t>
      </w:r>
    </w:p>
    <w:p w:rsidR="0078258B" w:rsidRPr="008E0EFD" w:rsidRDefault="0078258B" w:rsidP="008E0EFD">
      <w:pPr>
        <w:shd w:val="clear" w:color="auto" w:fill="F1F1F1"/>
        <w:spacing w:after="0" w:line="90" w:lineRule="atLeast"/>
        <w:rPr>
          <w:rFonts w:ascii="Helvetica" w:hAnsi="Helvetica" w:cs="Helvetica"/>
          <w:color w:val="000000"/>
          <w:sz w:val="24"/>
          <w:szCs w:val="24"/>
        </w:rPr>
      </w:pPr>
      <w:r w:rsidRPr="00546018">
        <w:rPr>
          <w:rFonts w:ascii="Helvetica" w:hAnsi="Helvetica" w:cs="Helvetica"/>
          <w:noProof/>
          <w:color w:val="000000"/>
          <w:sz w:val="24"/>
          <w:szCs w:val="24"/>
        </w:rPr>
        <w:pict>
          <v:shape id="Picture 17" o:spid="_x0000_i1035" type="#_x0000_t75" alt="https://ssl.gstatic.com/ui/v1/icons/mail/images/cleardot.gif" style="width:.75pt;height:.75pt;visibility:visible">
            <v:imagedata r:id="rId5" o:title=""/>
          </v:shape>
        </w:pict>
      </w:r>
    </w:p>
    <w:p w:rsidR="0078258B" w:rsidRDefault="0078258B" w:rsidP="00424E9B">
      <w:pPr>
        <w:jc w:val="center"/>
        <w:rPr>
          <w:b/>
          <w:bCs/>
        </w:rPr>
      </w:pPr>
    </w:p>
    <w:p w:rsidR="0078258B" w:rsidRPr="00806976" w:rsidRDefault="0078258B" w:rsidP="00D1302B">
      <w:pPr>
        <w:pStyle w:val="ListParagraph"/>
        <w:numPr>
          <w:ilvl w:val="0"/>
          <w:numId w:val="5"/>
        </w:numPr>
        <w:jc w:val="center"/>
        <w:rPr>
          <w:b/>
          <w:bCs/>
          <w:sz w:val="24"/>
          <w:szCs w:val="24"/>
        </w:rPr>
      </w:pPr>
      <w:r w:rsidRPr="00806976">
        <w:rPr>
          <w:b/>
          <w:bCs/>
          <w:sz w:val="24"/>
          <w:szCs w:val="24"/>
        </w:rPr>
        <w:t xml:space="preserve"> ATTACHEMENT 1 TO NANETTE SELIGMAN’S E-MAIL</w:t>
      </w:r>
    </w:p>
    <w:p w:rsidR="0078258B" w:rsidRPr="00806976" w:rsidRDefault="0078258B" w:rsidP="00424E9B">
      <w:pPr>
        <w:jc w:val="center"/>
        <w:rPr>
          <w:b/>
          <w:bCs/>
          <w:sz w:val="24"/>
          <w:szCs w:val="24"/>
        </w:rPr>
      </w:pPr>
      <w:r w:rsidRPr="00806976">
        <w:rPr>
          <w:b/>
          <w:bCs/>
          <w:sz w:val="24"/>
          <w:szCs w:val="24"/>
        </w:rPr>
        <w:t>(LETTER TO THE BOARD)</w:t>
      </w:r>
    </w:p>
    <w:p w:rsidR="0078258B" w:rsidRDefault="0078258B" w:rsidP="00B27824"/>
    <w:p w:rsidR="0078258B" w:rsidRDefault="0078258B" w:rsidP="00B27824">
      <w:r>
        <w:t xml:space="preserve">To YRHOA Board                                   </w:t>
      </w:r>
      <w:r>
        <w:tab/>
      </w:r>
      <w:r>
        <w:tab/>
      </w:r>
      <w:r>
        <w:tab/>
      </w:r>
      <w:r>
        <w:tab/>
      </w:r>
      <w:r>
        <w:tab/>
      </w:r>
      <w:r>
        <w:tab/>
      </w:r>
      <w:r>
        <w:tab/>
        <w:t xml:space="preserve">     4-2014</w:t>
      </w:r>
    </w:p>
    <w:p w:rsidR="0078258B" w:rsidRDefault="0078258B" w:rsidP="00B27824">
      <w:r>
        <w:t xml:space="preserve">I have received your complaint over the appearance of my property, and offer the following explanation and plan to satisfy the complaint. I have been in Yoakum Run for less than two years. The house had building debris in the yard, under the deck and in the crawl space.  The house needed repairs both inside and out at the time of purchase. During my time at Yoakum Run #7 I have accomplished the following: </w:t>
      </w:r>
    </w:p>
    <w:p w:rsidR="0078258B" w:rsidRDefault="0078258B" w:rsidP="00B27824">
      <w:pPr>
        <w:pStyle w:val="ListParagraph"/>
        <w:numPr>
          <w:ilvl w:val="0"/>
          <w:numId w:val="1"/>
        </w:numPr>
      </w:pPr>
      <w:r>
        <w:t>Removed debris (foam installation, wood, buckets, fence, beer cans! Etc.)</w:t>
      </w:r>
    </w:p>
    <w:p w:rsidR="0078258B" w:rsidRDefault="0078258B" w:rsidP="00B27824">
      <w:pPr>
        <w:pStyle w:val="ListParagraph"/>
        <w:numPr>
          <w:ilvl w:val="0"/>
          <w:numId w:val="1"/>
        </w:numPr>
      </w:pPr>
      <w:r>
        <w:t>Had a French drain added to the back/hill side of the house</w:t>
      </w:r>
    </w:p>
    <w:p w:rsidR="0078258B" w:rsidRDefault="0078258B" w:rsidP="00B27824">
      <w:pPr>
        <w:pStyle w:val="ListParagraph"/>
        <w:numPr>
          <w:ilvl w:val="0"/>
          <w:numId w:val="1"/>
        </w:numPr>
      </w:pPr>
      <w:r>
        <w:t>Removed all the trees near the back of the house to prevent damage and create a small back yard</w:t>
      </w:r>
    </w:p>
    <w:p w:rsidR="0078258B" w:rsidRDefault="0078258B" w:rsidP="00B27824">
      <w:pPr>
        <w:pStyle w:val="ListParagraph"/>
        <w:numPr>
          <w:ilvl w:val="0"/>
          <w:numId w:val="1"/>
        </w:numPr>
      </w:pPr>
      <w:r>
        <w:t xml:space="preserve"> Removed many tree roots from back yard to a local farm</w:t>
      </w:r>
    </w:p>
    <w:p w:rsidR="0078258B" w:rsidRDefault="0078258B" w:rsidP="00B27824">
      <w:pPr>
        <w:pStyle w:val="ListParagraph"/>
        <w:numPr>
          <w:ilvl w:val="0"/>
          <w:numId w:val="1"/>
        </w:numPr>
      </w:pPr>
      <w:r>
        <w:t xml:space="preserve">Removed the damaged Chimney and fireplace (during Hurricane Sandy!) </w:t>
      </w:r>
    </w:p>
    <w:p w:rsidR="0078258B" w:rsidRDefault="0078258B" w:rsidP="00B27824">
      <w:pPr>
        <w:pStyle w:val="ListParagraph"/>
        <w:numPr>
          <w:ilvl w:val="0"/>
          <w:numId w:val="1"/>
        </w:numPr>
      </w:pPr>
      <w:r>
        <w:t>Replace stone façade’ and roofing where the fireplace once was.</w:t>
      </w:r>
    </w:p>
    <w:p w:rsidR="0078258B" w:rsidRDefault="0078258B" w:rsidP="00B27824">
      <w:pPr>
        <w:pStyle w:val="ListParagraph"/>
        <w:numPr>
          <w:ilvl w:val="0"/>
          <w:numId w:val="1"/>
        </w:numPr>
      </w:pPr>
      <w:r>
        <w:t>Remodeled the living room adding drywall and oak trim</w:t>
      </w:r>
    </w:p>
    <w:p w:rsidR="0078258B" w:rsidRDefault="0078258B" w:rsidP="00B27824">
      <w:pPr>
        <w:pStyle w:val="ListParagraph"/>
        <w:numPr>
          <w:ilvl w:val="0"/>
          <w:numId w:val="1"/>
        </w:numPr>
      </w:pPr>
      <w:r>
        <w:t>Anderson picture window installed in the living room.</w:t>
      </w:r>
    </w:p>
    <w:p w:rsidR="0078258B" w:rsidRDefault="0078258B" w:rsidP="00B27824">
      <w:pPr>
        <w:pStyle w:val="ListParagraph"/>
        <w:numPr>
          <w:ilvl w:val="0"/>
          <w:numId w:val="1"/>
        </w:numPr>
      </w:pPr>
      <w:r>
        <w:t>Installed a Vermont Casting catalytic converter wood stove.</w:t>
      </w:r>
    </w:p>
    <w:p w:rsidR="0078258B" w:rsidRDefault="0078258B" w:rsidP="00B27824">
      <w:pPr>
        <w:pStyle w:val="ListParagraph"/>
        <w:numPr>
          <w:ilvl w:val="0"/>
          <w:numId w:val="1"/>
        </w:numPr>
      </w:pPr>
      <w:r>
        <w:t>Replace baseboard electric heaters.</w:t>
      </w:r>
    </w:p>
    <w:p w:rsidR="0078258B" w:rsidRDefault="0078258B" w:rsidP="00B27824">
      <w:pPr>
        <w:pStyle w:val="ListParagraph"/>
        <w:numPr>
          <w:ilvl w:val="0"/>
          <w:numId w:val="1"/>
        </w:numPr>
      </w:pPr>
      <w:r>
        <w:t>Added several ceiling fans</w:t>
      </w:r>
    </w:p>
    <w:p w:rsidR="0078258B" w:rsidRDefault="0078258B" w:rsidP="00B27824">
      <w:pPr>
        <w:pStyle w:val="ListParagraph"/>
        <w:numPr>
          <w:ilvl w:val="0"/>
          <w:numId w:val="1"/>
        </w:numPr>
      </w:pPr>
      <w:r>
        <w:t>Dry walled the cedar paneling walls and ceiling kitchen</w:t>
      </w:r>
    </w:p>
    <w:p w:rsidR="0078258B" w:rsidRDefault="0078258B" w:rsidP="00B27824">
      <w:pPr>
        <w:pStyle w:val="ListParagraph"/>
        <w:numPr>
          <w:ilvl w:val="0"/>
          <w:numId w:val="1"/>
        </w:numPr>
      </w:pPr>
      <w:r>
        <w:t xml:space="preserve">Replaced outdated/damaged kitchen cabinets with custom cabinetry </w:t>
      </w:r>
    </w:p>
    <w:p w:rsidR="0078258B" w:rsidRDefault="0078258B" w:rsidP="00B27824">
      <w:pPr>
        <w:pStyle w:val="ListParagraph"/>
        <w:numPr>
          <w:ilvl w:val="0"/>
          <w:numId w:val="1"/>
        </w:numPr>
      </w:pPr>
      <w:r>
        <w:t>Replace counter tops, sink and lighting.</w:t>
      </w:r>
    </w:p>
    <w:p w:rsidR="0078258B" w:rsidRDefault="0078258B" w:rsidP="00B27824">
      <w:pPr>
        <w:pStyle w:val="ListParagraph"/>
        <w:numPr>
          <w:ilvl w:val="0"/>
          <w:numId w:val="1"/>
        </w:numPr>
      </w:pPr>
      <w:r>
        <w:t>Purchased two appliances</w:t>
      </w:r>
    </w:p>
    <w:p w:rsidR="0078258B" w:rsidRDefault="0078258B" w:rsidP="00B27824">
      <w:pPr>
        <w:pStyle w:val="ListParagraph"/>
        <w:numPr>
          <w:ilvl w:val="0"/>
          <w:numId w:val="1"/>
        </w:numPr>
      </w:pPr>
      <w:r>
        <w:t>Anderson window installed in the kitchen</w:t>
      </w:r>
    </w:p>
    <w:p w:rsidR="0078258B" w:rsidRDefault="0078258B" w:rsidP="00B27824">
      <w:pPr>
        <w:pStyle w:val="ListParagraph"/>
        <w:numPr>
          <w:ilvl w:val="0"/>
          <w:numId w:val="1"/>
        </w:numPr>
      </w:pPr>
      <w:r>
        <w:t>Anderson wood trim sliding door installed in the kitchen</w:t>
      </w:r>
    </w:p>
    <w:p w:rsidR="0078258B" w:rsidRDefault="0078258B" w:rsidP="00B27824">
      <w:pPr>
        <w:pStyle w:val="ListParagraph"/>
        <w:numPr>
          <w:ilvl w:val="0"/>
          <w:numId w:val="1"/>
        </w:numPr>
      </w:pPr>
      <w:r>
        <w:t xml:space="preserve">Replaced several fascia boards on the back of the house. </w:t>
      </w:r>
    </w:p>
    <w:p w:rsidR="0078258B" w:rsidRDefault="0078258B" w:rsidP="00B27824">
      <w:pPr>
        <w:pStyle w:val="ListParagraph"/>
        <w:numPr>
          <w:ilvl w:val="0"/>
          <w:numId w:val="1"/>
        </w:numPr>
      </w:pPr>
      <w:r>
        <w:t>Continued the house deck to the back of the house from the side.</w:t>
      </w:r>
    </w:p>
    <w:p w:rsidR="0078258B" w:rsidRDefault="0078258B" w:rsidP="00B27824">
      <w:pPr>
        <w:pStyle w:val="ListParagraph"/>
        <w:numPr>
          <w:ilvl w:val="0"/>
          <w:numId w:val="1"/>
        </w:numPr>
      </w:pPr>
      <w:r>
        <w:t>Moved the hot tub</w:t>
      </w:r>
    </w:p>
    <w:p w:rsidR="0078258B" w:rsidRDefault="0078258B" w:rsidP="00B27824">
      <w:pPr>
        <w:pStyle w:val="ListParagraph"/>
        <w:numPr>
          <w:ilvl w:val="0"/>
          <w:numId w:val="1"/>
        </w:numPr>
      </w:pPr>
      <w:r>
        <w:t>Moved outdoor plumbing from side of house to back and added frost proof faucet</w:t>
      </w:r>
    </w:p>
    <w:p w:rsidR="0078258B" w:rsidRDefault="0078258B" w:rsidP="00B27824">
      <w:pPr>
        <w:pStyle w:val="ListParagraph"/>
        <w:numPr>
          <w:ilvl w:val="0"/>
          <w:numId w:val="1"/>
        </w:numPr>
      </w:pPr>
      <w:r>
        <w:t>Stained the deck</w:t>
      </w:r>
    </w:p>
    <w:p w:rsidR="0078258B" w:rsidRDefault="0078258B" w:rsidP="00B27824">
      <w:pPr>
        <w:pStyle w:val="ListParagraph"/>
        <w:numPr>
          <w:ilvl w:val="0"/>
          <w:numId w:val="1"/>
        </w:numPr>
      </w:pPr>
      <w:r>
        <w:t>Stained two sides of the house</w:t>
      </w:r>
    </w:p>
    <w:p w:rsidR="0078258B" w:rsidRDefault="0078258B" w:rsidP="00B27824">
      <w:pPr>
        <w:pStyle w:val="ListParagraph"/>
        <w:numPr>
          <w:ilvl w:val="0"/>
          <w:numId w:val="1"/>
        </w:numPr>
      </w:pPr>
      <w:r>
        <w:t>Added a mail box</w:t>
      </w:r>
    </w:p>
    <w:p w:rsidR="0078258B" w:rsidRDefault="0078258B" w:rsidP="00B27824">
      <w:pPr>
        <w:pStyle w:val="ListParagraph"/>
        <w:numPr>
          <w:ilvl w:val="0"/>
          <w:numId w:val="1"/>
        </w:numPr>
      </w:pPr>
      <w:r>
        <w:t>Dug a drainage ditch beside highway for water run-off from road and neighbors</w:t>
      </w:r>
    </w:p>
    <w:p w:rsidR="0078258B" w:rsidRDefault="0078258B" w:rsidP="00B27824">
      <w:pPr>
        <w:pStyle w:val="ListParagraph"/>
        <w:numPr>
          <w:ilvl w:val="0"/>
          <w:numId w:val="1"/>
        </w:numPr>
      </w:pPr>
      <w:r>
        <w:t>Two spring seasons of filling in low spots in the front yard</w:t>
      </w:r>
    </w:p>
    <w:p w:rsidR="0078258B" w:rsidRDefault="0078258B" w:rsidP="00B27824">
      <w:pPr>
        <w:pStyle w:val="ListParagraph"/>
        <w:numPr>
          <w:ilvl w:val="0"/>
          <w:numId w:val="1"/>
        </w:numPr>
      </w:pPr>
      <w:r>
        <w:t>Painted all the gray primed unpainted metal (Door, electric boxes, and switch box.)</w:t>
      </w:r>
    </w:p>
    <w:p w:rsidR="0078258B" w:rsidRDefault="0078258B" w:rsidP="00B27824">
      <w:pPr>
        <w:pStyle w:val="ListParagraph"/>
        <w:numPr>
          <w:ilvl w:val="0"/>
          <w:numId w:val="1"/>
        </w:numPr>
      </w:pPr>
      <w:r>
        <w:t>Added plants/perennial flowers with a rock border as a transition to the wooded area in the back yard</w:t>
      </w:r>
    </w:p>
    <w:p w:rsidR="0078258B" w:rsidRDefault="0078258B" w:rsidP="00B27824">
      <w:pPr>
        <w:pStyle w:val="ListParagraph"/>
        <w:numPr>
          <w:ilvl w:val="0"/>
          <w:numId w:val="1"/>
        </w:numPr>
      </w:pPr>
      <w:r>
        <w:t>Flowers and ornamental grass added around house sign in front of house</w:t>
      </w:r>
    </w:p>
    <w:p w:rsidR="0078258B" w:rsidRDefault="0078258B" w:rsidP="00B27824">
      <w:pPr>
        <w:pStyle w:val="ListParagraph"/>
        <w:numPr>
          <w:ilvl w:val="0"/>
          <w:numId w:val="1"/>
        </w:numPr>
      </w:pPr>
      <w:r>
        <w:t>Tree and bushes planted along the front deck to hide lattice/fence trim</w:t>
      </w:r>
    </w:p>
    <w:p w:rsidR="0078258B" w:rsidRDefault="0078258B" w:rsidP="00B27824">
      <w:pPr>
        <w:pStyle w:val="ListParagraph"/>
        <w:numPr>
          <w:ilvl w:val="0"/>
          <w:numId w:val="1"/>
        </w:numPr>
      </w:pPr>
      <w:r>
        <w:t>Participated in the tree limb clean-up two years with substantial  limbs my first year.</w:t>
      </w:r>
    </w:p>
    <w:p w:rsidR="0078258B" w:rsidRDefault="0078258B" w:rsidP="00B27824">
      <w:pPr>
        <w:ind w:left="360"/>
      </w:pPr>
      <w:r>
        <w:t>I think this was a phenomenal outcome considering it was done during one summer and one fall.  After each project I scheduled a trailer or a truck, and the debris was removed as soon as the project was over. One remaining outside project, in response to your complaint, is to clear debris from under the deck. A number of friends have committed to come to my house on Memorial Day weekend to help with this project. I hope that the board will understand that my completed improvements have required both a significant physical effort as well as a significant financial investment. Wednesday’s torrential flood was frustrating because it washed away some of the improvements that I made while replacing those with fallen debris from my neighbors’ yards.</w:t>
      </w:r>
    </w:p>
    <w:p w:rsidR="0078258B" w:rsidRDefault="0078258B" w:rsidP="00B27824">
      <w:pPr>
        <w:ind w:left="360"/>
      </w:pPr>
      <w:r>
        <w:t xml:space="preserve">During my first couple of weekends since winter I have removed fallen tree limbs and leaves from my yard, trimmed trees, and continued to collect debris from the creek and from the wooded area behind my house.  As you have probably noticed, I have collected a large pile for limb pick-up. I have also scheduled someone to pick-up and store the three garage related construction items stored under my deck. </w:t>
      </w:r>
    </w:p>
    <w:p w:rsidR="0078258B" w:rsidRDefault="0078258B" w:rsidP="00B27824">
      <w:pPr>
        <w:ind w:left="360"/>
      </w:pPr>
      <w:r>
        <w:t xml:space="preserve">Your complaint requests that I replace the lattice on the western side of my deck. There has never been any lattice in that location nor have I applied to add that to my house.  If previous owners did not have lattice I do not think it is appropriate that I be required to replace something that was never there. Several other houses in the neighborhood have no lattice, yet they store construction supplies under their decks. </w:t>
      </w:r>
    </w:p>
    <w:p w:rsidR="0078258B" w:rsidRDefault="0078258B" w:rsidP="00B27824">
      <w:pPr>
        <w:ind w:left="360"/>
      </w:pPr>
      <w:r>
        <w:t xml:space="preserve">However, to address your complaint I consulted with a carpenter this week about covering under my western deck area. He recommended not using lattice in that area. It is the winter side of my house and wet, suggesting it would it decay quickly and look unsightly.  After the flooding this week I agree that lattice is not a good idea since my property has flooded consistently since I have lived here.  I do plan to secure that side of my deck in the future, but request of the Board more time to consider better alternatives.  I already have two projects underway inside the house and one outside to finish before I take on more construction at this time. I estimate those projects in-progress will last until mid-June before I can address the issue of deck improvements.  </w:t>
      </w:r>
    </w:p>
    <w:p w:rsidR="0078258B" w:rsidRDefault="0078258B" w:rsidP="00B27824">
      <w:pPr>
        <w:ind w:left="360"/>
      </w:pPr>
      <w:r>
        <w:t xml:space="preserve">Per your complaint, I immediately removed some of the tarps from my firewood. I realize that there is a lot of firewood on my property. That is because I removed two trees from my yard and a friend in the neighborhood gave me two trees. My house is heated by a wood stove, so I expect all this wood will be used next winter.  I count ten houses in this neighborhood that have tarps on their wood piles. Several houses have neglected, decaying piles of wood.  I think it is prejudicial for the Board to have singled me out with this complaint.  </w:t>
      </w:r>
    </w:p>
    <w:p w:rsidR="0078258B" w:rsidRDefault="0078258B" w:rsidP="00B27824">
      <w:pPr>
        <w:ind w:left="360"/>
      </w:pPr>
      <w:r>
        <w:t xml:space="preserve">I think that complaints regarding offensive appearance of properties should stem from owner neglect rather than proactive improvements by homeowners. I have worked diligently, and at great expense, to improve my property. I will continue to improve the comfort and appearance of my home, and hope that the plan I described above adequately addresses your complaint. </w:t>
      </w:r>
    </w:p>
    <w:p w:rsidR="0078258B" w:rsidRDefault="0078258B" w:rsidP="00B27824">
      <w:pPr>
        <w:ind w:left="360"/>
      </w:pPr>
      <w:r>
        <w:t>Nanette Seligman</w:t>
      </w:r>
    </w:p>
    <w:p w:rsidR="0078258B" w:rsidRDefault="0078258B" w:rsidP="007D7247">
      <w:pPr>
        <w:jc w:val="center"/>
        <w:rPr>
          <w:rFonts w:ascii="Lucida Sans Unicode" w:hAnsi="Lucida Sans Unicode" w:cs="Lucida Sans Unicode"/>
          <w:b/>
          <w:bCs/>
        </w:rPr>
      </w:pPr>
    </w:p>
    <w:p w:rsidR="0078258B" w:rsidRPr="00806976" w:rsidRDefault="0078258B" w:rsidP="00D1302B">
      <w:pPr>
        <w:pStyle w:val="ListParagraph"/>
        <w:numPr>
          <w:ilvl w:val="0"/>
          <w:numId w:val="5"/>
        </w:numPr>
        <w:jc w:val="center"/>
        <w:rPr>
          <w:b/>
          <w:bCs/>
          <w:sz w:val="24"/>
          <w:szCs w:val="24"/>
        </w:rPr>
      </w:pPr>
      <w:r w:rsidRPr="00806976">
        <w:rPr>
          <w:b/>
          <w:bCs/>
          <w:sz w:val="24"/>
          <w:szCs w:val="24"/>
        </w:rPr>
        <w:t xml:space="preserve"> ATTACHMENT 2 TO NANETTE SELIGMAN’S EMAIL</w:t>
      </w:r>
    </w:p>
    <w:p w:rsidR="0078258B" w:rsidRPr="00806976" w:rsidRDefault="0078258B" w:rsidP="00424E9B">
      <w:pPr>
        <w:jc w:val="center"/>
        <w:rPr>
          <w:b/>
          <w:bCs/>
          <w:sz w:val="24"/>
          <w:szCs w:val="24"/>
        </w:rPr>
      </w:pPr>
      <w:r w:rsidRPr="00806976">
        <w:rPr>
          <w:b/>
          <w:bCs/>
          <w:sz w:val="24"/>
          <w:szCs w:val="24"/>
        </w:rPr>
        <w:t>(YRHOA BOARD’S COMPLAINT OF PROPERTY APPEARANCE)</w:t>
      </w:r>
    </w:p>
    <w:p w:rsidR="0078258B" w:rsidRDefault="0078258B" w:rsidP="00B27824">
      <w:pPr>
        <w:shd w:val="clear" w:color="auto" w:fill="FFFFFF"/>
        <w:spacing w:after="0" w:line="525" w:lineRule="atLeast"/>
        <w:ind w:left="555" w:right="1050"/>
        <w:outlineLvl w:val="2"/>
        <w:rPr>
          <w:rFonts w:ascii="Segoe UI" w:hAnsi="Segoe UI" w:cs="Segoe UI"/>
          <w:color w:val="000000"/>
          <w:sz w:val="27"/>
          <w:szCs w:val="27"/>
        </w:rPr>
      </w:pPr>
      <w:r>
        <w:rPr>
          <w:rFonts w:ascii="Segoe UI" w:hAnsi="Segoe UI" w:cs="Segoe UI"/>
          <w:color w:val="000000"/>
          <w:sz w:val="27"/>
          <w:szCs w:val="27"/>
        </w:rPr>
        <w:t>Complaint of property appearance</w:t>
      </w:r>
    </w:p>
    <w:p w:rsidR="0078258B" w:rsidRDefault="0078258B" w:rsidP="00B27824">
      <w:pPr>
        <w:shd w:val="clear" w:color="auto" w:fill="FFFFFF"/>
        <w:spacing w:after="0" w:line="525" w:lineRule="atLeast"/>
        <w:ind w:left="555" w:right="1050"/>
        <w:outlineLvl w:val="2"/>
        <w:rPr>
          <w:rFonts w:ascii="Segoe UI" w:hAnsi="Segoe UI" w:cs="Segoe UI"/>
          <w:color w:val="000000"/>
          <w:sz w:val="27"/>
          <w:szCs w:val="27"/>
        </w:rPr>
      </w:pPr>
    </w:p>
    <w:p w:rsidR="0078258B" w:rsidRDefault="0078258B" w:rsidP="00B27824">
      <w:pPr>
        <w:shd w:val="clear" w:color="auto" w:fill="FFFFFF"/>
        <w:spacing w:after="0" w:line="240" w:lineRule="auto"/>
        <w:rPr>
          <w:rFonts w:ascii="Segoe UI" w:hAnsi="Segoe UI" w:cs="Segoe UI"/>
          <w:color w:val="000000"/>
          <w:sz w:val="20"/>
          <w:szCs w:val="20"/>
        </w:rPr>
      </w:pPr>
      <w:r>
        <w:rPr>
          <w:rFonts w:ascii="Segoe UI" w:hAnsi="Segoe UI" w:cs="Segoe UI"/>
          <w:b/>
          <w:bCs/>
          <w:color w:val="000000"/>
          <w:sz w:val="20"/>
          <w:szCs w:val="20"/>
        </w:rPr>
        <w:t>Plunkett, John E.</w:t>
      </w:r>
    </w:p>
    <w:p w:rsidR="0078258B" w:rsidRDefault="0078258B" w:rsidP="00B27824">
      <w:pPr>
        <w:shd w:val="clear" w:color="auto" w:fill="FFFFFF"/>
        <w:spacing w:after="0" w:line="240" w:lineRule="auto"/>
        <w:rPr>
          <w:rFonts w:ascii="Segoe UI" w:hAnsi="Segoe UI" w:cs="Segoe UI"/>
          <w:color w:val="000000"/>
          <w:sz w:val="20"/>
          <w:szCs w:val="20"/>
        </w:rPr>
      </w:pPr>
      <w:r>
        <w:rPr>
          <w:rFonts w:ascii="Segoe UI" w:hAnsi="Segoe UI" w:cs="Segoe UI"/>
          <w:color w:val="000000"/>
          <w:sz w:val="20"/>
          <w:szCs w:val="20"/>
        </w:rPr>
        <w:t>To Mebfoster43@gmail.comrobertjcherry@verizon.netgssksmith@verizon.netric@igalmgmt.com</w:t>
      </w:r>
    </w:p>
    <w:p w:rsidR="0078258B" w:rsidRDefault="0078258B" w:rsidP="00B27824">
      <w:pPr>
        <w:shd w:val="clear" w:color="auto" w:fill="FFFFFF"/>
        <w:spacing w:after="0" w:line="240" w:lineRule="auto"/>
        <w:rPr>
          <w:rFonts w:ascii="Segoe UI" w:hAnsi="Segoe UI" w:cs="Segoe UI"/>
          <w:color w:val="777777"/>
          <w:sz w:val="20"/>
          <w:szCs w:val="20"/>
        </w:rPr>
      </w:pPr>
      <w:r>
        <w:rPr>
          <w:rFonts w:ascii="Segoe UI" w:hAnsi="Segoe UI" w:cs="Segoe UI"/>
          <w:color w:val="777777"/>
          <w:sz w:val="20"/>
          <w:szCs w:val="20"/>
        </w:rPr>
        <w:t>May 7</w:t>
      </w:r>
    </w:p>
    <w:p w:rsidR="0078258B" w:rsidRDefault="0078258B" w:rsidP="00B27824">
      <w:pPr>
        <w:shd w:val="clear" w:color="auto" w:fill="FFFFFF"/>
        <w:spacing w:after="0" w:line="240" w:lineRule="auto"/>
        <w:rPr>
          <w:rFonts w:ascii="Segoe UI" w:hAnsi="Segoe UI" w:cs="Segoe UI"/>
          <w:color w:val="000000"/>
          <w:sz w:val="20"/>
          <w:szCs w:val="20"/>
        </w:rPr>
      </w:pPr>
      <w:r>
        <w:rPr>
          <w:rFonts w:ascii="Segoe UI" w:hAnsi="Segoe UI" w:cs="Segoe UI"/>
          <w:color w:val="000000"/>
          <w:sz w:val="20"/>
          <w:szCs w:val="20"/>
        </w:rPr>
        <w:t>Nanette,</w:t>
      </w:r>
    </w:p>
    <w:p w:rsidR="0078258B" w:rsidRDefault="0078258B" w:rsidP="00B27824">
      <w:pPr>
        <w:shd w:val="clear" w:color="auto" w:fill="FFFFFF"/>
        <w:spacing w:after="0" w:line="240" w:lineRule="auto"/>
        <w:rPr>
          <w:rFonts w:ascii="Segoe UI" w:hAnsi="Segoe UI" w:cs="Segoe UI"/>
          <w:color w:val="000000"/>
          <w:sz w:val="20"/>
          <w:szCs w:val="20"/>
        </w:rPr>
      </w:pPr>
      <w:r>
        <w:rPr>
          <w:rFonts w:ascii="Segoe UI" w:hAnsi="Segoe UI" w:cs="Segoe UI"/>
          <w:color w:val="000000"/>
          <w:sz w:val="20"/>
          <w:szCs w:val="20"/>
        </w:rPr>
        <w:t>The Board has received a complaint regarding the appearance of your property and requests corrective action. The complaint specifies:</w:t>
      </w:r>
    </w:p>
    <w:p w:rsidR="0078258B" w:rsidRDefault="0078258B" w:rsidP="00B27824">
      <w:pPr>
        <w:shd w:val="clear" w:color="auto" w:fill="FFFFFF"/>
        <w:spacing w:after="0" w:line="240" w:lineRule="auto"/>
        <w:ind w:left="1125"/>
        <w:rPr>
          <w:color w:val="000000"/>
        </w:rPr>
      </w:pPr>
      <w:r>
        <w:rPr>
          <w:rFonts w:ascii="Symbol" w:hAnsi="Symbol" w:cs="Symbol"/>
          <w:color w:val="000000"/>
        </w:rPr>
        <w:t></w:t>
      </w:r>
      <w:r>
        <w:rPr>
          <w:color w:val="000000"/>
        </w:rPr>
        <w:t>Debris, trash, building materials, and firewood lying around your property</w:t>
      </w:r>
    </w:p>
    <w:p w:rsidR="0078258B" w:rsidRDefault="0078258B" w:rsidP="00B27824">
      <w:pPr>
        <w:shd w:val="clear" w:color="auto" w:fill="FFFFFF"/>
        <w:spacing w:after="0" w:line="240" w:lineRule="auto"/>
        <w:ind w:left="1125"/>
        <w:rPr>
          <w:color w:val="000000"/>
        </w:rPr>
      </w:pPr>
      <w:r>
        <w:rPr>
          <w:rFonts w:ascii="Symbol" w:hAnsi="Symbol" w:cs="Symbol"/>
          <w:color w:val="000000"/>
        </w:rPr>
        <w:t></w:t>
      </w:r>
      <w:r>
        <w:rPr>
          <w:color w:val="000000"/>
        </w:rPr>
        <w:t>The unattractive appearance of tarps covering your firewood and other materials outside your house</w:t>
      </w:r>
    </w:p>
    <w:p w:rsidR="0078258B" w:rsidRDefault="0078258B" w:rsidP="00B27824">
      <w:pPr>
        <w:shd w:val="clear" w:color="auto" w:fill="FFFFFF"/>
        <w:spacing w:after="0" w:line="240" w:lineRule="auto"/>
        <w:ind w:left="1125"/>
        <w:rPr>
          <w:color w:val="000000"/>
        </w:rPr>
      </w:pPr>
      <w:r>
        <w:rPr>
          <w:rFonts w:ascii="Symbol" w:hAnsi="Symbol" w:cs="Symbol"/>
          <w:color w:val="000000"/>
        </w:rPr>
        <w:t></w:t>
      </w:r>
      <w:r>
        <w:rPr>
          <w:color w:val="000000"/>
        </w:rPr>
        <w:t>Missing lattice sections covering the underside of the deck</w:t>
      </w:r>
    </w:p>
    <w:p w:rsidR="0078258B" w:rsidRDefault="0078258B" w:rsidP="00B27824">
      <w:pPr>
        <w:shd w:val="clear" w:color="auto" w:fill="FFFFFF"/>
        <w:spacing w:after="0" w:line="240" w:lineRule="auto"/>
        <w:rPr>
          <w:rFonts w:ascii="Segoe UI" w:hAnsi="Segoe UI" w:cs="Segoe UI"/>
          <w:color w:val="000000"/>
          <w:sz w:val="20"/>
          <w:szCs w:val="20"/>
        </w:rPr>
      </w:pPr>
      <w:r>
        <w:rPr>
          <w:rFonts w:ascii="Segoe UI" w:hAnsi="Segoe UI" w:cs="Segoe UI"/>
          <w:color w:val="000000"/>
          <w:sz w:val="20"/>
          <w:szCs w:val="20"/>
        </w:rPr>
        <w:t>Policy #3 of our homeowners’ association addresses exterior appearance of properties. The following items apply to this complaint:</w:t>
      </w:r>
    </w:p>
    <w:p w:rsidR="0078258B" w:rsidRDefault="0078258B" w:rsidP="00B27824">
      <w:pPr>
        <w:shd w:val="clear" w:color="auto" w:fill="FFFFFF"/>
        <w:spacing w:after="0" w:line="240" w:lineRule="auto"/>
        <w:rPr>
          <w:rFonts w:ascii="Segoe UI" w:hAnsi="Segoe UI" w:cs="Segoe UI"/>
          <w:color w:val="000000"/>
          <w:sz w:val="20"/>
          <w:szCs w:val="20"/>
        </w:rPr>
      </w:pPr>
      <w:r>
        <w:rPr>
          <w:rFonts w:ascii="Segoe UI" w:hAnsi="Segoe UI" w:cs="Segoe UI"/>
          <w:color w:val="000000"/>
          <w:sz w:val="20"/>
          <w:szCs w:val="20"/>
        </w:rPr>
        <w:t> </w:t>
      </w:r>
    </w:p>
    <w:p w:rsidR="0078258B" w:rsidRDefault="0078258B" w:rsidP="00B27824">
      <w:pPr>
        <w:shd w:val="clear" w:color="auto" w:fill="FFFFFF"/>
        <w:spacing w:after="240" w:line="240" w:lineRule="auto"/>
        <w:rPr>
          <w:rFonts w:ascii="Segoe UI" w:hAnsi="Segoe UI" w:cs="Segoe UI"/>
          <w:color w:val="000000"/>
          <w:sz w:val="20"/>
          <w:szCs w:val="20"/>
        </w:rPr>
      </w:pPr>
      <w:r>
        <w:rPr>
          <w:rFonts w:ascii="Segoe UI" w:hAnsi="Segoe UI" w:cs="Segoe UI"/>
          <w:color w:val="191970"/>
          <w:sz w:val="18"/>
          <w:szCs w:val="18"/>
        </w:rPr>
        <w:t>8. If the report of a violation is accurate, written notice will be sent to the Owner.  The notice of the violation will specify the nature of the violation and the corrective action, if known, that is required to be performed by the Owner.  If the corrective action is not known at this time, the notice will request a meeting/call/email between the Owner and the Association within twenty-one (21) days after notification.</w:t>
      </w:r>
      <w:r>
        <w:rPr>
          <w:rFonts w:ascii="Segoe UI" w:hAnsi="Segoe UI" w:cs="Segoe UI"/>
          <w:color w:val="191970"/>
          <w:sz w:val="18"/>
          <w:szCs w:val="18"/>
        </w:rPr>
        <w:br/>
        <w:t> </w:t>
      </w:r>
      <w:r>
        <w:rPr>
          <w:rFonts w:ascii="Segoe UI" w:hAnsi="Segoe UI" w:cs="Segoe UI"/>
          <w:color w:val="191970"/>
          <w:sz w:val="18"/>
          <w:szCs w:val="18"/>
        </w:rPr>
        <w:br/>
        <w:t>9. If a meeting/call/email has not occurred between the Owner and the Association within 21 days of the notice, a Penalty &amp; Enforcement Fee will be levied against the Owner until the violation is corrected according to the Schedule of Fines for Violations described below.</w:t>
      </w:r>
      <w:r>
        <w:rPr>
          <w:rFonts w:ascii="Segoe UI" w:hAnsi="Segoe UI" w:cs="Segoe UI"/>
          <w:color w:val="191970"/>
          <w:sz w:val="18"/>
          <w:szCs w:val="18"/>
        </w:rPr>
        <w:br/>
      </w:r>
      <w:r>
        <w:rPr>
          <w:rFonts w:ascii="Segoe UI" w:hAnsi="Segoe UI" w:cs="Segoe UI"/>
          <w:color w:val="191970"/>
          <w:sz w:val="18"/>
          <w:szCs w:val="18"/>
        </w:rPr>
        <w:br/>
        <w:t>10. If a meeting/call/email has occurred between the Owner and the Association within 21 days of the notice, a corrective plan of action must be agreed to in writing by the Association.  Violations must be corrected within thirty (30) days, but the Association has the powers to establish completion dates that exceed 30 days, if reasonable.</w:t>
      </w:r>
    </w:p>
    <w:p w:rsidR="0078258B" w:rsidRDefault="0078258B" w:rsidP="00B27824">
      <w:pPr>
        <w:shd w:val="clear" w:color="auto" w:fill="FFFFFF"/>
        <w:spacing w:after="0" w:line="240" w:lineRule="auto"/>
        <w:rPr>
          <w:rFonts w:ascii="Segoe UI" w:hAnsi="Segoe UI" w:cs="Segoe UI"/>
          <w:color w:val="000000"/>
          <w:sz w:val="20"/>
          <w:szCs w:val="20"/>
        </w:rPr>
      </w:pPr>
      <w:r>
        <w:rPr>
          <w:rFonts w:ascii="Segoe UI" w:hAnsi="Segoe UI" w:cs="Segoe UI"/>
          <w:color w:val="000000"/>
          <w:sz w:val="20"/>
          <w:szCs w:val="20"/>
        </w:rPr>
        <w:t>This e-mail constitutes written notice of violation. Bob Cherry and I would like to meet with you within 21 days to discuss corrective action and completion dates. Please call me at your convenience.</w:t>
      </w:r>
    </w:p>
    <w:p w:rsidR="0078258B" w:rsidRDefault="0078258B" w:rsidP="00B27824">
      <w:pPr>
        <w:shd w:val="clear" w:color="auto" w:fill="FFFFFF"/>
        <w:spacing w:after="90" w:line="240" w:lineRule="auto"/>
        <w:rPr>
          <w:rFonts w:ascii="Segoe UI" w:hAnsi="Segoe UI" w:cs="Segoe UI"/>
          <w:color w:val="000000"/>
          <w:sz w:val="20"/>
          <w:szCs w:val="20"/>
        </w:rPr>
      </w:pPr>
    </w:p>
    <w:p w:rsidR="0078258B" w:rsidRDefault="0078258B" w:rsidP="00B27824">
      <w:pPr>
        <w:shd w:val="clear" w:color="auto" w:fill="FFFFFF"/>
        <w:spacing w:after="90" w:line="240" w:lineRule="auto"/>
        <w:rPr>
          <w:rFonts w:ascii="Segoe UI" w:hAnsi="Segoe UI" w:cs="Segoe UI"/>
          <w:color w:val="000000"/>
          <w:sz w:val="20"/>
          <w:szCs w:val="20"/>
        </w:rPr>
      </w:pPr>
      <w:r>
        <w:rPr>
          <w:rFonts w:ascii="Segoe UI" w:hAnsi="Segoe UI" w:cs="Segoe UI"/>
          <w:color w:val="000000"/>
          <w:sz w:val="20"/>
          <w:szCs w:val="20"/>
        </w:rPr>
        <w:t>John</w:t>
      </w:r>
    </w:p>
    <w:p w:rsidR="0078258B" w:rsidRDefault="0078258B" w:rsidP="00B27824">
      <w:pPr>
        <w:shd w:val="clear" w:color="auto" w:fill="FFFFFF"/>
        <w:spacing w:after="90" w:line="240" w:lineRule="auto"/>
        <w:rPr>
          <w:rFonts w:ascii="Segoe UI" w:hAnsi="Segoe UI" w:cs="Segoe UI"/>
          <w:color w:val="000000"/>
          <w:sz w:val="20"/>
          <w:szCs w:val="20"/>
        </w:rPr>
      </w:pPr>
    </w:p>
    <w:p w:rsidR="0078258B" w:rsidRDefault="0078258B" w:rsidP="00B27824">
      <w:pPr>
        <w:shd w:val="clear" w:color="auto" w:fill="FFFFFF"/>
        <w:spacing w:after="90" w:line="240" w:lineRule="auto"/>
        <w:rPr>
          <w:rFonts w:ascii="Segoe UI" w:hAnsi="Segoe UI" w:cs="Segoe UI"/>
          <w:color w:val="000000"/>
          <w:sz w:val="20"/>
          <w:szCs w:val="20"/>
        </w:rPr>
      </w:pPr>
    </w:p>
    <w:p w:rsidR="0078258B" w:rsidRDefault="0078258B" w:rsidP="007D7247">
      <w:pPr>
        <w:jc w:val="center"/>
        <w:rPr>
          <w:rFonts w:ascii="Lucida Sans Unicode" w:hAnsi="Lucida Sans Unicode" w:cs="Lucida Sans Unicode"/>
          <w:b/>
          <w:bCs/>
        </w:rPr>
      </w:pPr>
    </w:p>
    <w:p w:rsidR="0078258B" w:rsidRPr="00806976" w:rsidRDefault="0078258B" w:rsidP="00D1302B">
      <w:pPr>
        <w:pStyle w:val="ListParagraph"/>
        <w:numPr>
          <w:ilvl w:val="0"/>
          <w:numId w:val="5"/>
        </w:numPr>
        <w:jc w:val="center"/>
        <w:rPr>
          <w:b/>
          <w:bCs/>
          <w:sz w:val="24"/>
          <w:szCs w:val="24"/>
        </w:rPr>
      </w:pPr>
      <w:r w:rsidRPr="00806976">
        <w:rPr>
          <w:b/>
          <w:bCs/>
          <w:sz w:val="24"/>
          <w:szCs w:val="24"/>
        </w:rPr>
        <w:t xml:space="preserve"> ATTACHMENT 3 TO NANETTE SELLIGMAN’S EMAIL</w:t>
      </w:r>
    </w:p>
    <w:p w:rsidR="0078258B" w:rsidRPr="00806976" w:rsidRDefault="0078258B" w:rsidP="007D7247">
      <w:pPr>
        <w:jc w:val="center"/>
        <w:rPr>
          <w:b/>
          <w:bCs/>
          <w:sz w:val="24"/>
          <w:szCs w:val="24"/>
        </w:rPr>
      </w:pPr>
      <w:r w:rsidRPr="00806976">
        <w:rPr>
          <w:b/>
          <w:bCs/>
          <w:sz w:val="24"/>
          <w:szCs w:val="24"/>
        </w:rPr>
        <w:t>(SELIGMAN LOT 7:VIOLATION-CORRECTIVE STEPS BY JUNE 9, 2014)</w:t>
      </w:r>
    </w:p>
    <w:p w:rsidR="0078258B" w:rsidRDefault="0078258B" w:rsidP="00424E9B">
      <w:pPr>
        <w:shd w:val="clear" w:color="auto" w:fill="FFFFFF"/>
        <w:spacing w:after="0" w:line="525" w:lineRule="atLeast"/>
        <w:ind w:right="1050"/>
        <w:jc w:val="center"/>
        <w:outlineLvl w:val="2"/>
        <w:rPr>
          <w:rFonts w:ascii="Segoe UI" w:hAnsi="Segoe UI" w:cs="Segoe UI"/>
          <w:color w:val="000000"/>
          <w:sz w:val="27"/>
          <w:szCs w:val="27"/>
        </w:rPr>
      </w:pPr>
      <w:r>
        <w:rPr>
          <w:rFonts w:ascii="Segoe UI" w:hAnsi="Segoe UI" w:cs="Segoe UI"/>
          <w:color w:val="000000"/>
          <w:sz w:val="27"/>
          <w:szCs w:val="27"/>
        </w:rPr>
        <w:t>Seligman Lot 7: Violation - Corrective Steps by June 19, 2014(3)</w:t>
      </w:r>
    </w:p>
    <w:p w:rsidR="0078258B" w:rsidRDefault="0078258B" w:rsidP="00FB5D5E">
      <w:pPr>
        <w:shd w:val="clear" w:color="auto" w:fill="FFFFFF"/>
        <w:spacing w:after="0" w:line="240" w:lineRule="auto"/>
        <w:rPr>
          <w:rFonts w:ascii="Segoe UI" w:hAnsi="Segoe UI" w:cs="Segoe UI"/>
          <w:color w:val="000000"/>
          <w:sz w:val="20"/>
          <w:szCs w:val="20"/>
        </w:rPr>
      </w:pPr>
      <w:r>
        <w:rPr>
          <w:rFonts w:ascii="Segoe UI" w:hAnsi="Segoe UI" w:cs="Segoe UI"/>
          <w:b/>
          <w:bCs/>
          <w:color w:val="000000"/>
          <w:sz w:val="20"/>
          <w:szCs w:val="20"/>
        </w:rPr>
        <w:t>robertjcherry@verizon.net</w:t>
      </w:r>
    </w:p>
    <w:p w:rsidR="0078258B" w:rsidRDefault="0078258B" w:rsidP="00FB5D5E">
      <w:pPr>
        <w:shd w:val="clear" w:color="auto" w:fill="FFFFFF"/>
        <w:spacing w:after="0" w:line="240" w:lineRule="auto"/>
        <w:rPr>
          <w:rFonts w:ascii="Segoe UI" w:hAnsi="Segoe UI" w:cs="Segoe UI"/>
          <w:color w:val="000000"/>
          <w:sz w:val="20"/>
          <w:szCs w:val="20"/>
        </w:rPr>
      </w:pPr>
      <w:r>
        <w:rPr>
          <w:rFonts w:ascii="Segoe UI" w:hAnsi="Segoe UI" w:cs="Segoe UI"/>
          <w:color w:val="000000"/>
          <w:sz w:val="20"/>
          <w:szCs w:val="20"/>
        </w:rPr>
        <w:t>To Mejohn.plunkett@noblis.orgric@igalmgmt.comgssksmith@verizon.netbfoster43@gmail.com</w:t>
      </w:r>
    </w:p>
    <w:p w:rsidR="0078258B" w:rsidRDefault="0078258B" w:rsidP="00FB5D5E">
      <w:pPr>
        <w:shd w:val="clear" w:color="auto" w:fill="FFFFFF"/>
        <w:spacing w:after="0" w:line="240" w:lineRule="auto"/>
        <w:rPr>
          <w:rFonts w:ascii="Segoe UI" w:hAnsi="Segoe UI" w:cs="Segoe UI"/>
          <w:color w:val="777777"/>
          <w:sz w:val="20"/>
          <w:szCs w:val="20"/>
        </w:rPr>
      </w:pPr>
      <w:r>
        <w:rPr>
          <w:rFonts w:ascii="Segoe UI" w:hAnsi="Segoe UI" w:cs="Segoe UI"/>
          <w:color w:val="777777"/>
          <w:sz w:val="20"/>
          <w:szCs w:val="20"/>
        </w:rPr>
        <w:t>May 19</w:t>
      </w:r>
    </w:p>
    <w:p w:rsidR="0078258B" w:rsidRDefault="0078258B" w:rsidP="00FB5D5E">
      <w:pPr>
        <w:shd w:val="clear" w:color="auto" w:fill="FFFFFF"/>
        <w:spacing w:after="0" w:line="240" w:lineRule="auto"/>
        <w:rPr>
          <w:rFonts w:ascii="Arial" w:hAnsi="Arial" w:cs="Arial"/>
          <w:color w:val="000000"/>
          <w:sz w:val="18"/>
          <w:szCs w:val="18"/>
        </w:rPr>
      </w:pPr>
      <w:r>
        <w:rPr>
          <w:rFonts w:ascii="Arial" w:hAnsi="Arial" w:cs="Arial"/>
          <w:color w:val="000000"/>
          <w:sz w:val="18"/>
          <w:szCs w:val="18"/>
        </w:rPr>
        <w:t>Nanette:</w:t>
      </w:r>
      <w:r>
        <w:rPr>
          <w:rFonts w:ascii="Arial" w:hAnsi="Arial" w:cs="Arial"/>
          <w:color w:val="000000"/>
          <w:sz w:val="18"/>
          <w:szCs w:val="18"/>
        </w:rPr>
        <w:br/>
      </w:r>
      <w:r>
        <w:rPr>
          <w:rFonts w:ascii="Arial" w:hAnsi="Arial" w:cs="Arial"/>
          <w:color w:val="000000"/>
          <w:sz w:val="18"/>
          <w:szCs w:val="18"/>
        </w:rPr>
        <w:br/>
        <w:t>The completion of </w:t>
      </w:r>
      <w:r>
        <w:rPr>
          <w:rFonts w:ascii="Arial" w:hAnsi="Arial" w:cs="Arial"/>
          <w:color w:val="000000"/>
          <w:sz w:val="18"/>
          <w:szCs w:val="18"/>
          <w:u w:val="single"/>
        </w:rPr>
        <w:t>all</w:t>
      </w:r>
      <w:r>
        <w:rPr>
          <w:rFonts w:ascii="Arial" w:hAnsi="Arial" w:cs="Arial"/>
          <w:color w:val="000000"/>
          <w:sz w:val="18"/>
          <w:szCs w:val="18"/>
        </w:rPr>
        <w:t> of the following steps will correct the violation of Protective Covenant &amp; Restriction #16 (shown below for your reference).</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t>I observed many items of rubbish, waste, and construction material and debris that were clearly visible in the right side yard, under the deck on the right side, in the front, and on the left side of the house.  Per PC&amp;R #16, all waste material must be kept in containers, and all containers for storage or disposal of materials must be located in an inconspicuous place.  Several neighbors commented to me last weekend about the appearance of your property, and all comments were about how clearly visible the trash and items were while driving on Timberline Road.</w:t>
      </w:r>
      <w:r>
        <w:rPr>
          <w:rFonts w:ascii="Arial" w:hAnsi="Arial" w:cs="Arial"/>
          <w:color w:val="000000"/>
          <w:sz w:val="18"/>
          <w:szCs w:val="18"/>
        </w:rPr>
        <w:br/>
      </w:r>
      <w:r>
        <w:rPr>
          <w:rFonts w:ascii="Arial" w:hAnsi="Arial" w:cs="Arial"/>
          <w:color w:val="000000"/>
          <w:sz w:val="18"/>
          <w:szCs w:val="18"/>
        </w:rPr>
        <w:br/>
        <w:t>Although there are a number of items to be addressed, the steps to abate the problem are simple and the time requirement to complete the steps is sufficient to correct the violation in 30 days (by June 19, 2014).</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u w:val="single"/>
        </w:rPr>
        <w:t>Corrective Steps</w:t>
      </w:r>
      <w:r>
        <w:rPr>
          <w:rFonts w:ascii="Arial" w:hAnsi="Arial" w:cs="Arial"/>
          <w:color w:val="000000"/>
          <w:sz w:val="18"/>
          <w:szCs w:val="18"/>
        </w:rPr>
        <w:t>:</w:t>
      </w:r>
      <w:r>
        <w:rPr>
          <w:rFonts w:ascii="Arial" w:hAnsi="Arial" w:cs="Arial"/>
          <w:color w:val="000000"/>
          <w:sz w:val="18"/>
          <w:szCs w:val="18"/>
        </w:rPr>
        <w:br/>
        <w:t>All items of rubbish, waste, and other debris must be removed and disposed or stored in a concealed space under the deck.  The under deck space can be concealed by installing either 4x8 Spruce Traditional Wood Lattice ($14 per piece at Lowe's) or 4x8 Cedar Tone or Brown Vinyl/Plastic Lattice ($26-$38 at Lowe's).  I estimate you would require 5 pieces for the right side of your deck.  (Vinyl/plastic lattice is more durable, but wood lattice is durable since it is pressure treated for resistance to rot, decay, and insects.)   </w:t>
      </w:r>
      <w:r>
        <w:rPr>
          <w:rFonts w:ascii="Arial" w:hAnsi="Arial" w:cs="Arial"/>
          <w:color w:val="000000"/>
          <w:sz w:val="18"/>
          <w:szCs w:val="18"/>
          <w:u w:val="single"/>
        </w:rPr>
        <w:t>Caution</w:t>
      </w:r>
      <w:r>
        <w:rPr>
          <w:rFonts w:ascii="Arial" w:hAnsi="Arial" w:cs="Arial"/>
          <w:color w:val="000000"/>
          <w:sz w:val="18"/>
          <w:szCs w:val="18"/>
        </w:rPr>
        <w:t> - if you purchase the vinyl lattice, you will need to replace the wood lattice that is already installed on the front of the deck since the two materials are incompatible and not complementary to the other.  Also, there are different shades of vinyl/plastic lattice, so be sure that the color is compatible with the other staining that is present on your deck or house.</w:t>
      </w:r>
      <w:r>
        <w:rPr>
          <w:rFonts w:ascii="Arial" w:hAnsi="Arial" w:cs="Arial"/>
          <w:color w:val="000000"/>
          <w:sz w:val="18"/>
          <w:szCs w:val="18"/>
        </w:rPr>
        <w:br/>
      </w:r>
      <w:r>
        <w:rPr>
          <w:rFonts w:ascii="Arial" w:hAnsi="Arial" w:cs="Arial"/>
          <w:color w:val="000000"/>
          <w:sz w:val="18"/>
          <w:szCs w:val="18"/>
        </w:rPr>
        <w:br/>
        <w:t>Corrective steps must be completed by June 19, 2014 (30 days) to resolve the violation.  The Association will inspect your property on that date to ensure compliance.  If the violation is not corrected by that date, a $5.00 per day fine for violation may be assessed.</w:t>
      </w:r>
      <w:r>
        <w:rPr>
          <w:rFonts w:ascii="Arial" w:hAnsi="Arial" w:cs="Arial"/>
          <w:color w:val="000000"/>
          <w:sz w:val="18"/>
          <w:szCs w:val="18"/>
        </w:rPr>
        <w:br/>
      </w:r>
      <w:r>
        <w:rPr>
          <w:rFonts w:ascii="Arial" w:hAnsi="Arial" w:cs="Arial"/>
          <w:color w:val="000000"/>
          <w:sz w:val="18"/>
          <w:szCs w:val="18"/>
        </w:rPr>
        <w:br/>
        <w:t>Items to be removed from sight from the yard or under the deck and be disposed or stored include:</w:t>
      </w:r>
      <w:r>
        <w:rPr>
          <w:rFonts w:ascii="Arial" w:hAnsi="Arial" w:cs="Arial"/>
          <w:color w:val="000000"/>
          <w:sz w:val="18"/>
          <w:szCs w:val="18"/>
        </w:rPr>
        <w:br/>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Two chaise lounge chairs (patio furniture)</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Kiddie pool that is filled with broken concrete</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Broken pieces of concrete under deck</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Old garage door sections stored under deck</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Loose construction debris under deck</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2x framing lumber pieces/construction debris under deck</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Old windows and section of framed lattice under deck</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Old piece of stucco and pieces of foam board insulation under deck</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Blue/white cooler under deck</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Rubbermaid vinyl garbage container under deck</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5 bags of mulch and 1 bag of peat moss stacked in front of house</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Potted tree and potted shrub from front of house</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Two (2) 5-gallon green buckets, green tarp, shovel, and leaf rake from front of house</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Old large sliding window from left side of house</w:t>
      </w:r>
    </w:p>
    <w:p w:rsidR="0078258B" w:rsidRDefault="0078258B" w:rsidP="00FB5D5E">
      <w:pPr>
        <w:numPr>
          <w:ilvl w:val="0"/>
          <w:numId w:val="2"/>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Store push mower in an inconspicuous place</w:t>
      </w:r>
    </w:p>
    <w:p w:rsidR="0078258B" w:rsidRDefault="0078258B" w:rsidP="00FB5D5E">
      <w:pPr>
        <w:shd w:val="clear" w:color="auto" w:fill="FFFFFF"/>
        <w:spacing w:after="0" w:line="240" w:lineRule="auto"/>
        <w:rPr>
          <w:rFonts w:ascii="Arial" w:hAnsi="Arial" w:cs="Arial"/>
          <w:color w:val="000000"/>
          <w:sz w:val="18"/>
          <w:szCs w:val="18"/>
        </w:rPr>
      </w:pPr>
      <w:r>
        <w:rPr>
          <w:rFonts w:ascii="Arial" w:hAnsi="Arial" w:cs="Arial"/>
          <w:color w:val="000000"/>
          <w:sz w:val="18"/>
          <w:szCs w:val="18"/>
        </w:rPr>
        <w:t>Other recommendations:</w:t>
      </w:r>
    </w:p>
    <w:p w:rsidR="0078258B" w:rsidRDefault="0078258B" w:rsidP="00FB5D5E">
      <w:pPr>
        <w:numPr>
          <w:ilvl w:val="0"/>
          <w:numId w:val="3"/>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Replace multiple colored tarps that are covering wood piles behind house with a uniform single color (e.g. brown) for visual uniformity for neighbors with line of sight</w:t>
      </w:r>
    </w:p>
    <w:p w:rsidR="0078258B" w:rsidRDefault="0078258B" w:rsidP="00FB5D5E">
      <w:pPr>
        <w:numPr>
          <w:ilvl w:val="0"/>
          <w:numId w:val="3"/>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Move the large pink flamingo lawn ornament from a line of sight from Timberline Road to a less conspicuous, less visible location in your backyard (it could be move just a few feet to be hidden from Timberline Road)</w:t>
      </w:r>
    </w:p>
    <w:p w:rsidR="0078258B" w:rsidRDefault="0078258B" w:rsidP="00FB5D5E">
      <w:pPr>
        <w:numPr>
          <w:ilvl w:val="0"/>
          <w:numId w:val="3"/>
        </w:numPr>
        <w:shd w:val="clear" w:color="auto" w:fill="FFFFFF"/>
        <w:spacing w:before="100" w:beforeAutospacing="1" w:after="100" w:afterAutospacing="1" w:line="240" w:lineRule="auto"/>
        <w:ind w:left="405"/>
        <w:rPr>
          <w:rFonts w:ascii="Arial" w:hAnsi="Arial" w:cs="Arial"/>
          <w:color w:val="000000"/>
          <w:sz w:val="18"/>
          <w:szCs w:val="18"/>
        </w:rPr>
      </w:pPr>
      <w:r>
        <w:rPr>
          <w:rFonts w:ascii="Arial" w:hAnsi="Arial" w:cs="Arial"/>
          <w:color w:val="000000"/>
          <w:sz w:val="18"/>
          <w:szCs w:val="18"/>
        </w:rPr>
        <w:t>Consider the construction of a storage building or shed</w:t>
      </w:r>
    </w:p>
    <w:p w:rsidR="0078258B" w:rsidRDefault="0078258B" w:rsidP="00FB5D5E">
      <w:pPr>
        <w:shd w:val="clear" w:color="auto" w:fill="FFFFFF"/>
        <w:spacing w:after="0" w:line="240" w:lineRule="auto"/>
        <w:rPr>
          <w:rFonts w:ascii="Arial" w:hAnsi="Arial" w:cs="Arial"/>
          <w:color w:val="000000"/>
          <w:sz w:val="18"/>
          <w:szCs w:val="18"/>
        </w:rPr>
      </w:pPr>
      <w:r>
        <w:rPr>
          <w:rFonts w:ascii="Arial" w:hAnsi="Arial" w:cs="Arial"/>
          <w:color w:val="000000"/>
          <w:sz w:val="18"/>
          <w:szCs w:val="18"/>
        </w:rPr>
        <w:t>It appeared to me that many of the items are materials that should be taken to the landfill.  Most of the work consists of a general cleanup and removal of items from the yard and under the deck.  Many of the items listed above, if isolated and by themselves, would not necessarily be a violation.  However, the large number of items and the lengthy time that they have been visible make it a violation.</w:t>
      </w:r>
    </w:p>
    <w:p w:rsidR="0078258B" w:rsidRDefault="0078258B" w:rsidP="00FB5D5E">
      <w:pPr>
        <w:shd w:val="clear" w:color="auto" w:fill="FFFFFF"/>
        <w:spacing w:after="0" w:line="240" w:lineRule="auto"/>
        <w:rPr>
          <w:rFonts w:ascii="Arial" w:hAnsi="Arial" w:cs="Arial"/>
          <w:color w:val="000000"/>
          <w:sz w:val="18"/>
          <w:szCs w:val="18"/>
        </w:rPr>
      </w:pPr>
      <w:r>
        <w:rPr>
          <w:rFonts w:ascii="Arial" w:hAnsi="Arial" w:cs="Arial"/>
          <w:color w:val="000000"/>
          <w:sz w:val="18"/>
          <w:szCs w:val="18"/>
        </w:rPr>
        <w:br/>
      </w:r>
      <w:r>
        <w:rPr>
          <w:rFonts w:ascii="Arial" w:hAnsi="Arial" w:cs="Arial"/>
          <w:color w:val="000000"/>
          <w:sz w:val="18"/>
          <w:szCs w:val="18"/>
          <w:u w:val="single"/>
        </w:rPr>
        <w:t>One YRHOA condition/exception for correcting this violation:</w:t>
      </w:r>
      <w:r>
        <w:rPr>
          <w:rFonts w:ascii="Arial" w:hAnsi="Arial" w:cs="Arial"/>
          <w:color w:val="000000"/>
          <w:sz w:val="18"/>
          <w:szCs w:val="18"/>
        </w:rPr>
        <w:br/>
        <w:t>This corrective plan assumes that most items listed above will be discarded and removed from your property.  Although I am fairly certain that the lattice will conceal the underside of your deck, you can see through lattice as it is not intended to hide items.  If you choose to place items under your deck, and if the items are still visible from the street and/or neighboring properties, the Association will ask you to remove the items in order to correct the violation.  I recommend you remove as many items from the property as possible versus storing under the deck.  The more items stored under the deck, the more likely they will be visible through the lattice.</w:t>
      </w:r>
    </w:p>
    <w:p w:rsidR="0078258B" w:rsidRDefault="0078258B" w:rsidP="00FB5D5E">
      <w:pPr>
        <w:shd w:val="clear" w:color="auto" w:fill="FFFFFF"/>
        <w:spacing w:after="0" w:line="240" w:lineRule="auto"/>
        <w:rPr>
          <w:rFonts w:ascii="Arial" w:hAnsi="Arial" w:cs="Arial"/>
          <w:color w:val="000000"/>
          <w:sz w:val="18"/>
          <w:szCs w:val="18"/>
        </w:rPr>
      </w:pPr>
      <w:r>
        <w:rPr>
          <w:rFonts w:ascii="Arial" w:hAnsi="Arial" w:cs="Arial"/>
          <w:color w:val="000000"/>
          <w:sz w:val="18"/>
          <w:szCs w:val="18"/>
        </w:rPr>
        <w:br/>
        <w:t>Please contact me if you have any questions.  Thank you for your cooperation.</w:t>
      </w:r>
    </w:p>
    <w:p w:rsidR="0078258B" w:rsidRDefault="0078258B" w:rsidP="00FB5D5E">
      <w:pPr>
        <w:shd w:val="clear" w:color="auto" w:fill="FFFFFF"/>
        <w:spacing w:after="90" w:line="240" w:lineRule="auto"/>
        <w:rPr>
          <w:rFonts w:ascii="Arial" w:hAnsi="Arial" w:cs="Arial"/>
          <w:color w:val="000000"/>
          <w:sz w:val="18"/>
          <w:szCs w:val="18"/>
        </w:rPr>
      </w:pPr>
      <w:r>
        <w:rPr>
          <w:rFonts w:ascii="Arial" w:hAnsi="Arial" w:cs="Arial"/>
          <w:color w:val="000000"/>
          <w:sz w:val="18"/>
          <w:szCs w:val="18"/>
        </w:rPr>
        <w:br/>
        <w:t>Bob</w:t>
      </w:r>
      <w:r>
        <w:rPr>
          <w:rFonts w:ascii="Arial" w:hAnsi="Arial" w:cs="Arial"/>
          <w:color w:val="000000"/>
          <w:sz w:val="18"/>
          <w:szCs w:val="18"/>
        </w:rPr>
        <w:br/>
        <w:t>YRHOA - Treasurer &amp; Architecture Review Committee Member</w:t>
      </w:r>
    </w:p>
    <w:p w:rsidR="0078258B" w:rsidRDefault="0078258B" w:rsidP="007D7247">
      <w:pPr>
        <w:jc w:val="center"/>
        <w:rPr>
          <w:rFonts w:ascii="Lucida Sans Unicode" w:hAnsi="Lucida Sans Unicode" w:cs="Lucida Sans Unicode"/>
          <w:b/>
          <w:bCs/>
        </w:rPr>
      </w:pPr>
    </w:p>
    <w:p w:rsidR="0078258B" w:rsidRDefault="0078258B" w:rsidP="007D7247">
      <w:pPr>
        <w:jc w:val="center"/>
        <w:rPr>
          <w:rFonts w:ascii="Lucida Sans Unicode" w:hAnsi="Lucida Sans Unicode" w:cs="Lucida Sans Unicode"/>
          <w:b/>
          <w:bCs/>
        </w:rPr>
      </w:pPr>
    </w:p>
    <w:p w:rsidR="0078258B" w:rsidRPr="00806976" w:rsidRDefault="0078258B" w:rsidP="00D1302B">
      <w:pPr>
        <w:pStyle w:val="ListParagraph"/>
        <w:numPr>
          <w:ilvl w:val="0"/>
          <w:numId w:val="5"/>
        </w:numPr>
        <w:jc w:val="center"/>
        <w:rPr>
          <w:b/>
          <w:bCs/>
          <w:sz w:val="24"/>
          <w:szCs w:val="24"/>
        </w:rPr>
      </w:pPr>
      <w:r w:rsidRPr="00806976">
        <w:rPr>
          <w:b/>
          <w:bCs/>
          <w:sz w:val="24"/>
          <w:szCs w:val="24"/>
        </w:rPr>
        <w:t xml:space="preserve"> YRHOA BOARD OF DIRECTORS’ RESPONSE TO ED HARRAH’S EMAIL</w:t>
      </w:r>
    </w:p>
    <w:p w:rsidR="0078258B" w:rsidRPr="00806976" w:rsidRDefault="0078258B" w:rsidP="00424E9B">
      <w:pPr>
        <w:jc w:val="center"/>
        <w:rPr>
          <w:b/>
          <w:bCs/>
          <w:sz w:val="24"/>
          <w:szCs w:val="24"/>
        </w:rPr>
      </w:pPr>
      <w:r w:rsidRPr="00806976">
        <w:rPr>
          <w:b/>
          <w:bCs/>
          <w:sz w:val="24"/>
          <w:szCs w:val="24"/>
        </w:rPr>
        <w:t>(written by Acting President John Plunkett and sent to Mr. Harrah June 8 2014)</w:t>
      </w:r>
    </w:p>
    <w:p w:rsidR="0078258B" w:rsidRDefault="0078258B" w:rsidP="004051B2"/>
    <w:tbl>
      <w:tblPr>
        <w:tblW w:w="0" w:type="dxa"/>
        <w:tblCellMar>
          <w:left w:w="0" w:type="dxa"/>
          <w:right w:w="0" w:type="dxa"/>
        </w:tblCellMar>
        <w:tblLook w:val="00A0"/>
      </w:tblPr>
      <w:tblGrid>
        <w:gridCol w:w="29866"/>
        <w:gridCol w:w="933"/>
        <w:gridCol w:w="32"/>
        <w:gridCol w:w="20"/>
      </w:tblGrid>
      <w:tr w:rsidR="0078258B" w:rsidRPr="00546018">
        <w:trPr>
          <w:trHeight w:val="240"/>
        </w:trPr>
        <w:tc>
          <w:tcPr>
            <w:tcW w:w="18705" w:type="dxa"/>
            <w:noWrap/>
            <w:tcMar>
              <w:top w:w="0" w:type="dxa"/>
              <w:left w:w="0" w:type="dxa"/>
              <w:bottom w:w="0" w:type="dxa"/>
              <w:right w:w="120" w:type="dxa"/>
            </w:tcMar>
          </w:tcPr>
          <w:tbl>
            <w:tblPr>
              <w:tblW w:w="18705" w:type="dxa"/>
              <w:tblCellMar>
                <w:left w:w="0" w:type="dxa"/>
                <w:right w:w="0" w:type="dxa"/>
              </w:tblCellMar>
              <w:tblLook w:val="00A0"/>
            </w:tblPr>
            <w:tblGrid>
              <w:gridCol w:w="18705"/>
            </w:tblGrid>
            <w:tr w:rsidR="0078258B" w:rsidRPr="00546018">
              <w:tc>
                <w:tcPr>
                  <w:tcW w:w="0" w:type="auto"/>
                  <w:vAlign w:val="center"/>
                </w:tcPr>
                <w:p w:rsidR="0078258B" w:rsidRPr="00BA7614" w:rsidRDefault="0078258B" w:rsidP="00BA7614">
                  <w:pPr>
                    <w:spacing w:before="100" w:beforeAutospacing="1" w:after="100" w:afterAutospacing="1" w:line="240" w:lineRule="auto"/>
                    <w:outlineLvl w:val="2"/>
                    <w:rPr>
                      <w:rFonts w:ascii="Arial" w:hAnsi="Arial" w:cs="Arial"/>
                      <w:b/>
                      <w:bCs/>
                      <w:sz w:val="27"/>
                      <w:szCs w:val="27"/>
                    </w:rPr>
                  </w:pPr>
                  <w:r w:rsidRPr="00BA7614">
                    <w:rPr>
                      <w:rFonts w:ascii="Arial" w:hAnsi="Arial" w:cs="Arial"/>
                      <w:b/>
                      <w:bCs/>
                      <w:color w:val="222222"/>
                      <w:sz w:val="20"/>
                      <w:szCs w:val="20"/>
                    </w:rPr>
                    <w:t>Plunkett, John E.</w:t>
                  </w:r>
                  <w:r w:rsidRPr="00BA7614">
                    <w:rPr>
                      <w:rFonts w:ascii="Arial" w:hAnsi="Arial" w:cs="Arial"/>
                      <w:b/>
                      <w:bCs/>
                      <w:sz w:val="27"/>
                      <w:szCs w:val="27"/>
                    </w:rPr>
                    <w:t> </w:t>
                  </w:r>
                  <w:r w:rsidRPr="00BA7614">
                    <w:rPr>
                      <w:rFonts w:ascii="Arial" w:hAnsi="Arial" w:cs="Arial"/>
                      <w:b/>
                      <w:bCs/>
                      <w:color w:val="555555"/>
                      <w:sz w:val="27"/>
                      <w:szCs w:val="27"/>
                    </w:rPr>
                    <w:t>&lt;john.plunkett@noblis.org&gt;</w:t>
                  </w:r>
                </w:p>
              </w:tc>
            </w:tr>
          </w:tbl>
          <w:p w:rsidR="0078258B" w:rsidRPr="00BA7614" w:rsidRDefault="0078258B" w:rsidP="00BA7614">
            <w:pPr>
              <w:spacing w:after="0" w:line="240" w:lineRule="auto"/>
              <w:rPr>
                <w:rFonts w:ascii="Arial" w:hAnsi="Arial" w:cs="Arial"/>
                <w:sz w:val="24"/>
                <w:szCs w:val="24"/>
              </w:rPr>
            </w:pPr>
          </w:p>
        </w:tc>
        <w:tc>
          <w:tcPr>
            <w:tcW w:w="0" w:type="auto"/>
            <w:noWrap/>
          </w:tcPr>
          <w:p w:rsidR="0078258B" w:rsidRPr="00BA7614" w:rsidRDefault="0078258B" w:rsidP="00BA7614">
            <w:pPr>
              <w:spacing w:after="0" w:line="240" w:lineRule="auto"/>
              <w:jc w:val="right"/>
              <w:rPr>
                <w:rFonts w:ascii="Arial" w:hAnsi="Arial" w:cs="Arial"/>
                <w:color w:val="222222"/>
                <w:sz w:val="24"/>
                <w:szCs w:val="24"/>
              </w:rPr>
            </w:pPr>
            <w:r w:rsidRPr="00BA7614">
              <w:rPr>
                <w:rFonts w:ascii="Arial" w:hAnsi="Arial" w:cs="Arial"/>
                <w:color w:val="222222"/>
                <w:sz w:val="24"/>
                <w:szCs w:val="24"/>
              </w:rPr>
              <w:t>Jun 8</w:t>
            </w:r>
          </w:p>
          <w:p w:rsidR="0078258B" w:rsidRPr="00BA7614" w:rsidRDefault="0078258B" w:rsidP="00BA7614">
            <w:pPr>
              <w:spacing w:after="0" w:line="240" w:lineRule="auto"/>
              <w:jc w:val="right"/>
              <w:rPr>
                <w:rFonts w:ascii="Arial" w:hAnsi="Arial" w:cs="Arial"/>
                <w:color w:val="222222"/>
                <w:sz w:val="24"/>
                <w:szCs w:val="24"/>
              </w:rPr>
            </w:pPr>
            <w:r w:rsidRPr="00546018">
              <w:rPr>
                <w:rFonts w:ascii="Arial" w:hAnsi="Arial" w:cs="Arial"/>
                <w:noProof/>
                <w:color w:val="222222"/>
                <w:sz w:val="24"/>
                <w:szCs w:val="24"/>
              </w:rPr>
              <w:pict>
                <v:shape id="Picture 6" o:spid="_x0000_i1036" type="#_x0000_t75" alt="https://mail.google.com/mail/u/0/images/cleardot.gif" style="width:.75pt;height:.75pt;visibility:visible">
                  <v:imagedata r:id="rId5" o:title=""/>
                </v:shape>
              </w:pict>
            </w:r>
          </w:p>
        </w:tc>
        <w:tc>
          <w:tcPr>
            <w:tcW w:w="0" w:type="auto"/>
            <w:noWrap/>
          </w:tcPr>
          <w:p w:rsidR="0078258B" w:rsidRPr="00BA7614" w:rsidRDefault="0078258B" w:rsidP="00BA7614">
            <w:pPr>
              <w:spacing w:after="0" w:line="240" w:lineRule="auto"/>
              <w:jc w:val="right"/>
              <w:rPr>
                <w:rFonts w:ascii="Arial" w:hAnsi="Arial" w:cs="Arial"/>
                <w:color w:val="222222"/>
                <w:sz w:val="24"/>
                <w:szCs w:val="24"/>
              </w:rPr>
            </w:pPr>
          </w:p>
        </w:tc>
        <w:tc>
          <w:tcPr>
            <w:tcW w:w="0" w:type="auto"/>
            <w:vMerge w:val="restart"/>
            <w:noWrap/>
          </w:tcPr>
          <w:p w:rsidR="0078258B" w:rsidRPr="00BA7614" w:rsidRDefault="0078258B" w:rsidP="00BA7614">
            <w:pPr>
              <w:shd w:val="clear" w:color="auto" w:fill="F5F5F5"/>
              <w:spacing w:after="0" w:line="405" w:lineRule="atLeast"/>
              <w:jc w:val="center"/>
              <w:rPr>
                <w:rFonts w:ascii="Arial" w:hAnsi="Arial" w:cs="Arial"/>
                <w:b/>
                <w:bCs/>
                <w:color w:val="444444"/>
                <w:sz w:val="17"/>
                <w:szCs w:val="17"/>
              </w:rPr>
            </w:pPr>
            <w:r w:rsidRPr="00546018">
              <w:rPr>
                <w:rFonts w:ascii="Arial" w:hAnsi="Arial" w:cs="Arial"/>
                <w:b/>
                <w:bCs/>
                <w:noProof/>
                <w:color w:val="444444"/>
                <w:sz w:val="17"/>
                <w:szCs w:val="17"/>
              </w:rPr>
              <w:pict>
                <v:shape id="Picture 7" o:spid="_x0000_i1037" type="#_x0000_t75" alt="https://mail.google.com/mail/u/0/images/cleardot.gif" style="width:.75pt;height:.75pt;visibility:visible">
                  <v:imagedata r:id="rId5" o:title=""/>
                </v:shape>
              </w:pict>
            </w:r>
          </w:p>
          <w:p w:rsidR="0078258B" w:rsidRPr="00BA7614" w:rsidRDefault="0078258B" w:rsidP="00BA7614">
            <w:pPr>
              <w:shd w:val="clear" w:color="auto" w:fill="F5F5F5"/>
              <w:spacing w:after="0" w:line="405" w:lineRule="atLeast"/>
              <w:jc w:val="center"/>
              <w:rPr>
                <w:rFonts w:ascii="Arial" w:hAnsi="Arial" w:cs="Arial"/>
                <w:b/>
                <w:bCs/>
                <w:color w:val="444444"/>
                <w:sz w:val="17"/>
                <w:szCs w:val="17"/>
              </w:rPr>
            </w:pPr>
            <w:r w:rsidRPr="00546018">
              <w:rPr>
                <w:rFonts w:ascii="Arial" w:hAnsi="Arial" w:cs="Arial"/>
                <w:b/>
                <w:bCs/>
                <w:noProof/>
                <w:color w:val="444444"/>
                <w:sz w:val="17"/>
                <w:szCs w:val="17"/>
              </w:rPr>
              <w:pict>
                <v:shape id="Picture 8" o:spid="_x0000_i1038" type="#_x0000_t75" alt="https://mail.google.com/mail/u/0/images/cleardot.gif" style="width:.75pt;height:.75pt;visibility:visible">
                  <v:imagedata r:id="rId5" o:title=""/>
                </v:shape>
              </w:pict>
            </w:r>
          </w:p>
        </w:tc>
      </w:tr>
      <w:tr w:rsidR="0078258B" w:rsidRPr="00546018">
        <w:trPr>
          <w:trHeight w:val="240"/>
        </w:trPr>
        <w:tc>
          <w:tcPr>
            <w:tcW w:w="0" w:type="auto"/>
            <w:gridSpan w:val="3"/>
            <w:vAlign w:val="center"/>
          </w:tcPr>
          <w:tbl>
            <w:tblPr>
              <w:tblW w:w="19710" w:type="dxa"/>
              <w:tblCellMar>
                <w:left w:w="0" w:type="dxa"/>
                <w:right w:w="0" w:type="dxa"/>
              </w:tblCellMar>
              <w:tblLook w:val="00A0"/>
            </w:tblPr>
            <w:tblGrid>
              <w:gridCol w:w="30831"/>
            </w:tblGrid>
            <w:tr w:rsidR="0078258B" w:rsidRPr="00546018">
              <w:tc>
                <w:tcPr>
                  <w:tcW w:w="0" w:type="auto"/>
                  <w:noWrap/>
                  <w:vAlign w:val="center"/>
                </w:tcPr>
                <w:p w:rsidR="0078258B" w:rsidRPr="00BA7614" w:rsidRDefault="0078258B" w:rsidP="00BA7614">
                  <w:pPr>
                    <w:spacing w:after="0" w:line="240" w:lineRule="auto"/>
                    <w:rPr>
                      <w:rFonts w:ascii="Arial" w:hAnsi="Arial" w:cs="Arial"/>
                      <w:sz w:val="24"/>
                      <w:szCs w:val="24"/>
                    </w:rPr>
                  </w:pPr>
                  <w:r w:rsidRPr="00BA7614">
                    <w:rPr>
                      <w:rFonts w:ascii="Arial" w:hAnsi="Arial" w:cs="Arial"/>
                      <w:color w:val="777777"/>
                      <w:sz w:val="24"/>
                      <w:szCs w:val="24"/>
                    </w:rPr>
                    <w:t>to info, Greenleaf, Kirt, JAD0551, Ndef1226, barbyyoung, ealest, enseligman, ann.brewster, jkelley, NJPkelley, djrichard1, stefanie.langs., Fred, dlaustring, senator, Steven.Loew, Steven.Loew2, pamelamcasto, harrahphyllis0, tobin143, drbobruby, douglas.west, tessig, cmiquinto</w:t>
                  </w:r>
                  <w:r>
                    <w:rPr>
                      <w:rFonts w:ascii="Arial" w:hAnsi="Arial" w:cs="Arial"/>
                      <w:color w:val="777777"/>
                      <w:sz w:val="24"/>
                      <w:szCs w:val="24"/>
                    </w:rPr>
                    <w:t>(plus others)</w:t>
                  </w:r>
                </w:p>
                <w:p w:rsidR="0078258B" w:rsidRPr="00BA7614" w:rsidRDefault="0078258B" w:rsidP="00BA7614">
                  <w:pPr>
                    <w:spacing w:after="0" w:line="240" w:lineRule="auto"/>
                    <w:textAlignment w:val="top"/>
                    <w:rPr>
                      <w:rFonts w:ascii="Arial" w:hAnsi="Arial" w:cs="Arial"/>
                      <w:sz w:val="24"/>
                      <w:szCs w:val="24"/>
                    </w:rPr>
                  </w:pPr>
                  <w:r w:rsidRPr="00546018">
                    <w:rPr>
                      <w:rFonts w:ascii="Arial" w:hAnsi="Arial" w:cs="Arial"/>
                      <w:noProof/>
                      <w:sz w:val="24"/>
                      <w:szCs w:val="24"/>
                    </w:rPr>
                    <w:pict>
                      <v:shape id=":228" o:spid="_x0000_i1039" type="#_x0000_t75" alt="https://mail.google.com/mail/u/0/images/cleardot.gif" style="width:.75pt;height:.75pt;visibility:visible">
                        <v:imagedata r:id="rId5" o:title=""/>
                      </v:shape>
                    </w:pict>
                  </w:r>
                </w:p>
              </w:tc>
            </w:tr>
          </w:tbl>
          <w:p w:rsidR="0078258B" w:rsidRPr="00BA7614" w:rsidRDefault="0078258B" w:rsidP="00BA7614">
            <w:pPr>
              <w:spacing w:after="0" w:line="240" w:lineRule="auto"/>
              <w:rPr>
                <w:rFonts w:ascii="Arial" w:hAnsi="Arial" w:cs="Arial"/>
                <w:sz w:val="24"/>
                <w:szCs w:val="24"/>
              </w:rPr>
            </w:pPr>
          </w:p>
        </w:tc>
        <w:tc>
          <w:tcPr>
            <w:tcW w:w="0" w:type="auto"/>
            <w:vMerge/>
            <w:vAlign w:val="center"/>
          </w:tcPr>
          <w:p w:rsidR="0078258B" w:rsidRPr="00BA7614" w:rsidRDefault="0078258B" w:rsidP="00BA7614">
            <w:pPr>
              <w:spacing w:after="0" w:line="240" w:lineRule="auto"/>
              <w:rPr>
                <w:rFonts w:ascii="Arial" w:hAnsi="Arial" w:cs="Arial"/>
                <w:b/>
                <w:bCs/>
                <w:color w:val="444444"/>
                <w:sz w:val="17"/>
                <w:szCs w:val="17"/>
              </w:rPr>
            </w:pPr>
          </w:p>
        </w:tc>
      </w:tr>
    </w:tbl>
    <w:p w:rsidR="0078258B" w:rsidRPr="00BA7614" w:rsidRDefault="0078258B" w:rsidP="00BA7614">
      <w:pPr>
        <w:shd w:val="clear" w:color="auto" w:fill="FFFFFF"/>
        <w:spacing w:after="0" w:line="240" w:lineRule="auto"/>
        <w:rPr>
          <w:color w:val="222222"/>
        </w:rPr>
      </w:pPr>
      <w:r w:rsidRPr="00BA7614">
        <w:rPr>
          <w:color w:val="222222"/>
        </w:rPr>
        <w:t>Dear Ed:</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The Board appreciates your concern about the removal of Nanette Seligman’s name from the ballot for the upcoming election for YRHOA Board of Directors. We invite all property owners to also request clarification or express opinions as you have done. I realize that you will be absent from the Annual Meeting because you live in Michigan, but that meeting will hopefully provide additional opportunity for discussion among our other property owners. The following is offered in response to your request for clarification to issues raised in your e-mail of June 6.</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Historically, any member who wished to serve on the Board was included on the ballot simply by their expression of interest. At her request, Nanette’s name was initially placed on the ballot. Article VII Paragraph 3 of the Bylaws describes that a Nominating Committee “…shall make as many nominations for election to the Board of Directors as it shall in its discretion determine, but not less than the number of vacancies to be filled.” Traditionally, the Board has served as the Nominating Committee. In Nanette’s case, the Board reconsidered its decision to include her name on the ballot, and (in its discretion) removed her name from the ballot for multiple reasons.</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The following are answers to the four questions that you posed in your e-mail:</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1</w:t>
      </w:r>
      <w:r w:rsidRPr="00BA7614">
        <w:rPr>
          <w:i/>
          <w:iCs/>
          <w:color w:val="222222"/>
        </w:rPr>
        <w:t>. Was the complaint regarding Seligman made in writing as prescribed, if so when and what member signed the complaint? </w:t>
      </w:r>
      <w:r w:rsidRPr="00BA7614">
        <w:rPr>
          <w:color w:val="222222"/>
        </w:rPr>
        <w:t>The Board’s decision to remove Nanette’s name from the ballot is related (among other concerns) to a recent complaint that was received by me from Barbara Foster on May 5 regarding the exterior appearance of Nanette’s property, and verified by Bob Cherry. Barbara’s complaint, acting as Architecture Review Committee Chairwoman, stemmed from multiple homeowner comments about the unkempt appearance of Nanette’s property.</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2. </w:t>
      </w:r>
      <w:r w:rsidRPr="00BA7614">
        <w:rPr>
          <w:i/>
          <w:iCs/>
          <w:color w:val="222222"/>
        </w:rPr>
        <w:t>When was Seligman notified that she was not in compliance of regulations/policy and was this in writing? If notice was not in writing, WHY NOT?</w:t>
      </w:r>
      <w:r w:rsidRPr="00BA7614">
        <w:rPr>
          <w:color w:val="222222"/>
        </w:rPr>
        <w:t> Nanette received an e-mail from me on May 7 notifying her of the violation and requesting a meeting to discuss corrective action and completion dates.</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Nanette and I met at her house a few days later (well within the 21 days permitted as per Policy #3 -- Exterior Appearance Policy) to review the corrective action. Nanette submitted an explanation to address the complaint to the Board on May 16.  The Board considered Nanette’s approach to address the complaint lacked detail about what would be done and the timeline in which it would be completed.</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3. </w:t>
      </w:r>
      <w:r w:rsidRPr="00BA7614">
        <w:rPr>
          <w:i/>
          <w:iCs/>
          <w:color w:val="222222"/>
        </w:rPr>
        <w:t>What time frame was given to Seligman to correct the issues of noncompliance (21 days to discuss issue and 30 days or longer to correct)?</w:t>
      </w:r>
      <w:r w:rsidRPr="00BA7614">
        <w:rPr>
          <w:color w:val="222222"/>
        </w:rPr>
        <w:t> Bob Cherry sent an e-mail to Nanette on May 19 that provided a detailed list of corrective actions to be taken. He specified a 30 day time period for completion (June 19).</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4. </w:t>
      </w:r>
      <w:r w:rsidRPr="00BA7614">
        <w:rPr>
          <w:i/>
          <w:iCs/>
          <w:color w:val="222222"/>
        </w:rPr>
        <w:t>What additional notices of noncompliance were issued in the last 12 months and were extensions issued?</w:t>
      </w:r>
      <w:r w:rsidRPr="00BA7614">
        <w:rPr>
          <w:color w:val="222222"/>
        </w:rPr>
        <w:t> The Board spends a considerable amount of time addressing violations of protective covenants; this is vital to esthetic appearances of properties, and ultimately property values of all association members. In most cases, informal advisories are first issued to property owners. The comment made about the appearance of Nanette’s property during the April Board meeting could be considered as an advisory. Additional advisories issued during the past 12 months have included 1) notice to an owner of renter neglect of a property that was falling into disrepair; 2) notice to an owner that roofing contractors working on a property had abandoned the job and that water was leaking through the roof; and 3) notice to an owner that siding in the rear of the house had deteriorated and needed to be replaced. Advisories are generally effective in stimulating corrective action, and so only one other notice of compliance has been issued during the past 12 months. A notice of noncompliance was issued to Nanette on May 18 in violation of Protective Covenant #18 that prohibits dogs running loose.</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Like you and other homeowners, the Board is concerned that protocol is followed and that rights of all homeowners are respected in all actions taken. If any homeowner feels that the Board could have taken an alternative approach in this matter, I encourage them to attend the Annual Meeting to express their opinions. If, like you, it will not be possible to attend that meeting, I invite you to e-mail comments to members of the Board.</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BA7614" w:rsidRDefault="0078258B" w:rsidP="00BA7614">
      <w:pPr>
        <w:shd w:val="clear" w:color="auto" w:fill="FFFFFF"/>
        <w:spacing w:after="0" w:line="240" w:lineRule="auto"/>
        <w:rPr>
          <w:color w:val="222222"/>
        </w:rPr>
      </w:pPr>
      <w:r w:rsidRPr="00BA7614">
        <w:rPr>
          <w:color w:val="222222"/>
        </w:rPr>
        <w:t> </w:t>
      </w:r>
    </w:p>
    <w:p w:rsidR="0078258B" w:rsidRPr="007D7247" w:rsidRDefault="0078258B" w:rsidP="007D7247">
      <w:pPr>
        <w:jc w:val="center"/>
        <w:rPr>
          <w:rFonts w:ascii="Lucida Sans Unicode" w:hAnsi="Lucida Sans Unicode" w:cs="Lucida Sans Unicode"/>
          <w:b/>
          <w:bCs/>
        </w:rPr>
      </w:pPr>
    </w:p>
    <w:sectPr w:rsidR="0078258B" w:rsidRPr="007D7247" w:rsidSect="0001272F">
      <w:pgSz w:w="12240" w:h="15840"/>
      <w:pgMar w:top="144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D352D"/>
    <w:multiLevelType w:val="multilevel"/>
    <w:tmpl w:val="61A469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4B8B49E4"/>
    <w:multiLevelType w:val="hybridMultilevel"/>
    <w:tmpl w:val="0382DF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4CF93EEA"/>
    <w:multiLevelType w:val="hybridMultilevel"/>
    <w:tmpl w:val="087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845A6"/>
    <w:multiLevelType w:val="multilevel"/>
    <w:tmpl w:val="4B9AC3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7FC80014"/>
    <w:multiLevelType w:val="hybridMultilevel"/>
    <w:tmpl w:val="1F82103C"/>
    <w:lvl w:ilvl="0" w:tplc="CEECD1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247"/>
    <w:rsid w:val="0001272F"/>
    <w:rsid w:val="00094487"/>
    <w:rsid w:val="000B624E"/>
    <w:rsid w:val="00124B0E"/>
    <w:rsid w:val="00160E79"/>
    <w:rsid w:val="00216BDF"/>
    <w:rsid w:val="00303D89"/>
    <w:rsid w:val="00383761"/>
    <w:rsid w:val="003A39D9"/>
    <w:rsid w:val="004051B2"/>
    <w:rsid w:val="00424E9B"/>
    <w:rsid w:val="00505449"/>
    <w:rsid w:val="00546018"/>
    <w:rsid w:val="006326FF"/>
    <w:rsid w:val="00674B46"/>
    <w:rsid w:val="0078258B"/>
    <w:rsid w:val="007D7247"/>
    <w:rsid w:val="00806976"/>
    <w:rsid w:val="008305F0"/>
    <w:rsid w:val="008B67A3"/>
    <w:rsid w:val="008E0EFD"/>
    <w:rsid w:val="0093548A"/>
    <w:rsid w:val="00B27824"/>
    <w:rsid w:val="00BA7614"/>
    <w:rsid w:val="00BC0E85"/>
    <w:rsid w:val="00D1302B"/>
    <w:rsid w:val="00DE7650"/>
    <w:rsid w:val="00FB5D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E8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6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24E"/>
    <w:rPr>
      <w:rFonts w:ascii="Tahoma" w:hAnsi="Tahoma" w:cs="Tahoma"/>
      <w:sz w:val="16"/>
      <w:szCs w:val="16"/>
    </w:rPr>
  </w:style>
  <w:style w:type="paragraph" w:styleId="ListParagraph">
    <w:name w:val="List Paragraph"/>
    <w:basedOn w:val="Normal"/>
    <w:uiPriority w:val="99"/>
    <w:qFormat/>
    <w:rsid w:val="00B27824"/>
    <w:pPr>
      <w:ind w:left="720"/>
      <w:contextualSpacing/>
    </w:pPr>
  </w:style>
</w:styles>
</file>

<file path=word/webSettings.xml><?xml version="1.0" encoding="utf-8"?>
<w:webSettings xmlns:r="http://schemas.openxmlformats.org/officeDocument/2006/relationships" xmlns:w="http://schemas.openxmlformats.org/wordprocessingml/2006/main">
  <w:divs>
    <w:div w:id="1204102192">
      <w:marLeft w:val="0"/>
      <w:marRight w:val="0"/>
      <w:marTop w:val="0"/>
      <w:marBottom w:val="0"/>
      <w:divBdr>
        <w:top w:val="none" w:sz="0" w:space="0" w:color="auto"/>
        <w:left w:val="none" w:sz="0" w:space="0" w:color="auto"/>
        <w:bottom w:val="none" w:sz="0" w:space="0" w:color="auto"/>
        <w:right w:val="none" w:sz="0" w:space="0" w:color="auto"/>
      </w:divBdr>
      <w:divsChild>
        <w:div w:id="1204102194">
          <w:marLeft w:val="0"/>
          <w:marRight w:val="0"/>
          <w:marTop w:val="0"/>
          <w:marBottom w:val="0"/>
          <w:divBdr>
            <w:top w:val="none" w:sz="0" w:space="0" w:color="auto"/>
            <w:left w:val="none" w:sz="0" w:space="0" w:color="auto"/>
            <w:bottom w:val="none" w:sz="0" w:space="0" w:color="auto"/>
            <w:right w:val="none" w:sz="0" w:space="0" w:color="auto"/>
          </w:divBdr>
          <w:divsChild>
            <w:div w:id="1204102202">
              <w:marLeft w:val="75"/>
              <w:marRight w:val="0"/>
              <w:marTop w:val="0"/>
              <w:marBottom w:val="0"/>
              <w:divBdr>
                <w:top w:val="none" w:sz="0" w:space="0" w:color="auto"/>
                <w:left w:val="none" w:sz="0" w:space="0" w:color="auto"/>
                <w:bottom w:val="none" w:sz="0" w:space="0" w:color="auto"/>
                <w:right w:val="none" w:sz="0" w:space="0" w:color="auto"/>
              </w:divBdr>
            </w:div>
            <w:div w:id="1204102234">
              <w:marLeft w:val="0"/>
              <w:marRight w:val="0"/>
              <w:marTop w:val="0"/>
              <w:marBottom w:val="0"/>
              <w:divBdr>
                <w:top w:val="none" w:sz="0" w:space="0" w:color="auto"/>
                <w:left w:val="none" w:sz="0" w:space="0" w:color="auto"/>
                <w:bottom w:val="none" w:sz="0" w:space="0" w:color="auto"/>
                <w:right w:val="none" w:sz="0" w:space="0" w:color="auto"/>
              </w:divBdr>
            </w:div>
            <w:div w:id="1204102245">
              <w:marLeft w:val="0"/>
              <w:marRight w:val="0"/>
              <w:marTop w:val="0"/>
              <w:marBottom w:val="0"/>
              <w:divBdr>
                <w:top w:val="none" w:sz="0" w:space="0" w:color="auto"/>
                <w:left w:val="none" w:sz="0" w:space="0" w:color="auto"/>
                <w:bottom w:val="none" w:sz="0" w:space="0" w:color="auto"/>
                <w:right w:val="none" w:sz="0" w:space="0" w:color="auto"/>
              </w:divBdr>
              <w:divsChild>
                <w:div w:id="1204102259">
                  <w:marLeft w:val="0"/>
                  <w:marRight w:val="0"/>
                  <w:marTop w:val="0"/>
                  <w:marBottom w:val="0"/>
                  <w:divBdr>
                    <w:top w:val="none" w:sz="0" w:space="0" w:color="auto"/>
                    <w:left w:val="none" w:sz="0" w:space="0" w:color="auto"/>
                    <w:bottom w:val="none" w:sz="0" w:space="0" w:color="auto"/>
                    <w:right w:val="none" w:sz="0" w:space="0" w:color="auto"/>
                  </w:divBdr>
                </w:div>
              </w:divsChild>
            </w:div>
            <w:div w:id="1204102265">
              <w:marLeft w:val="-15"/>
              <w:marRight w:val="0"/>
              <w:marTop w:val="0"/>
              <w:marBottom w:val="0"/>
              <w:divBdr>
                <w:top w:val="none" w:sz="0" w:space="0" w:color="auto"/>
                <w:left w:val="none" w:sz="0" w:space="0" w:color="auto"/>
                <w:bottom w:val="none" w:sz="0" w:space="0" w:color="auto"/>
                <w:right w:val="none" w:sz="0" w:space="0" w:color="auto"/>
              </w:divBdr>
            </w:div>
          </w:divsChild>
        </w:div>
        <w:div w:id="1204102227">
          <w:marLeft w:val="0"/>
          <w:marRight w:val="225"/>
          <w:marTop w:val="75"/>
          <w:marBottom w:val="0"/>
          <w:divBdr>
            <w:top w:val="none" w:sz="0" w:space="0" w:color="auto"/>
            <w:left w:val="none" w:sz="0" w:space="0" w:color="auto"/>
            <w:bottom w:val="none" w:sz="0" w:space="0" w:color="auto"/>
            <w:right w:val="none" w:sz="0" w:space="0" w:color="auto"/>
          </w:divBdr>
          <w:divsChild>
            <w:div w:id="1204102221">
              <w:marLeft w:val="0"/>
              <w:marRight w:val="0"/>
              <w:marTop w:val="0"/>
              <w:marBottom w:val="0"/>
              <w:divBdr>
                <w:top w:val="none" w:sz="0" w:space="0" w:color="auto"/>
                <w:left w:val="none" w:sz="0" w:space="0" w:color="auto"/>
                <w:bottom w:val="none" w:sz="0" w:space="0" w:color="auto"/>
                <w:right w:val="none" w:sz="0" w:space="0" w:color="auto"/>
              </w:divBdr>
              <w:divsChild>
                <w:div w:id="1204102223">
                  <w:marLeft w:val="0"/>
                  <w:marRight w:val="0"/>
                  <w:marTop w:val="0"/>
                  <w:marBottom w:val="0"/>
                  <w:divBdr>
                    <w:top w:val="none" w:sz="0" w:space="0" w:color="auto"/>
                    <w:left w:val="none" w:sz="0" w:space="0" w:color="auto"/>
                    <w:bottom w:val="none" w:sz="0" w:space="0" w:color="auto"/>
                    <w:right w:val="none" w:sz="0" w:space="0" w:color="auto"/>
                  </w:divBdr>
                  <w:divsChild>
                    <w:div w:id="1204102264">
                      <w:marLeft w:val="0"/>
                      <w:marRight w:val="0"/>
                      <w:marTop w:val="0"/>
                      <w:marBottom w:val="0"/>
                      <w:divBdr>
                        <w:top w:val="none" w:sz="0" w:space="0" w:color="auto"/>
                        <w:left w:val="none" w:sz="0" w:space="0" w:color="auto"/>
                        <w:bottom w:val="none" w:sz="0" w:space="0" w:color="auto"/>
                        <w:right w:val="none" w:sz="0" w:space="0" w:color="auto"/>
                      </w:divBdr>
                      <w:divsChild>
                        <w:div w:id="1204102184">
                          <w:marLeft w:val="0"/>
                          <w:marRight w:val="0"/>
                          <w:marTop w:val="0"/>
                          <w:marBottom w:val="0"/>
                          <w:divBdr>
                            <w:top w:val="none" w:sz="0" w:space="0" w:color="auto"/>
                            <w:left w:val="none" w:sz="0" w:space="0" w:color="auto"/>
                            <w:bottom w:val="none" w:sz="0" w:space="0" w:color="auto"/>
                            <w:right w:val="none" w:sz="0" w:space="0" w:color="auto"/>
                          </w:divBdr>
                        </w:div>
                        <w:div w:id="1204102185">
                          <w:marLeft w:val="0"/>
                          <w:marRight w:val="0"/>
                          <w:marTop w:val="0"/>
                          <w:marBottom w:val="0"/>
                          <w:divBdr>
                            <w:top w:val="none" w:sz="0" w:space="0" w:color="auto"/>
                            <w:left w:val="none" w:sz="0" w:space="0" w:color="auto"/>
                            <w:bottom w:val="none" w:sz="0" w:space="0" w:color="auto"/>
                            <w:right w:val="none" w:sz="0" w:space="0" w:color="auto"/>
                          </w:divBdr>
                        </w:div>
                        <w:div w:id="1204102198">
                          <w:marLeft w:val="0"/>
                          <w:marRight w:val="0"/>
                          <w:marTop w:val="0"/>
                          <w:marBottom w:val="0"/>
                          <w:divBdr>
                            <w:top w:val="none" w:sz="0" w:space="0" w:color="auto"/>
                            <w:left w:val="none" w:sz="0" w:space="0" w:color="auto"/>
                            <w:bottom w:val="none" w:sz="0" w:space="0" w:color="auto"/>
                            <w:right w:val="none" w:sz="0" w:space="0" w:color="auto"/>
                          </w:divBdr>
                        </w:div>
                        <w:div w:id="1204102201">
                          <w:marLeft w:val="0"/>
                          <w:marRight w:val="0"/>
                          <w:marTop w:val="0"/>
                          <w:marBottom w:val="0"/>
                          <w:divBdr>
                            <w:top w:val="none" w:sz="0" w:space="0" w:color="auto"/>
                            <w:left w:val="none" w:sz="0" w:space="0" w:color="auto"/>
                            <w:bottom w:val="none" w:sz="0" w:space="0" w:color="auto"/>
                            <w:right w:val="none" w:sz="0" w:space="0" w:color="auto"/>
                          </w:divBdr>
                        </w:div>
                        <w:div w:id="1204102217">
                          <w:marLeft w:val="0"/>
                          <w:marRight w:val="0"/>
                          <w:marTop w:val="0"/>
                          <w:marBottom w:val="0"/>
                          <w:divBdr>
                            <w:top w:val="none" w:sz="0" w:space="0" w:color="auto"/>
                            <w:left w:val="none" w:sz="0" w:space="0" w:color="auto"/>
                            <w:bottom w:val="none" w:sz="0" w:space="0" w:color="auto"/>
                            <w:right w:val="none" w:sz="0" w:space="0" w:color="auto"/>
                          </w:divBdr>
                        </w:div>
                        <w:div w:id="1204102222">
                          <w:marLeft w:val="0"/>
                          <w:marRight w:val="0"/>
                          <w:marTop w:val="0"/>
                          <w:marBottom w:val="0"/>
                          <w:divBdr>
                            <w:top w:val="none" w:sz="0" w:space="0" w:color="auto"/>
                            <w:left w:val="none" w:sz="0" w:space="0" w:color="auto"/>
                            <w:bottom w:val="none" w:sz="0" w:space="0" w:color="auto"/>
                            <w:right w:val="none" w:sz="0" w:space="0" w:color="auto"/>
                          </w:divBdr>
                        </w:div>
                        <w:div w:id="1204102235">
                          <w:marLeft w:val="0"/>
                          <w:marRight w:val="0"/>
                          <w:marTop w:val="0"/>
                          <w:marBottom w:val="0"/>
                          <w:divBdr>
                            <w:top w:val="none" w:sz="0" w:space="0" w:color="auto"/>
                            <w:left w:val="none" w:sz="0" w:space="0" w:color="auto"/>
                            <w:bottom w:val="none" w:sz="0" w:space="0" w:color="auto"/>
                            <w:right w:val="none" w:sz="0" w:space="0" w:color="auto"/>
                          </w:divBdr>
                          <w:divsChild>
                            <w:div w:id="1204102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204102238">
                          <w:marLeft w:val="0"/>
                          <w:marRight w:val="0"/>
                          <w:marTop w:val="0"/>
                          <w:marBottom w:val="0"/>
                          <w:divBdr>
                            <w:top w:val="none" w:sz="0" w:space="0" w:color="auto"/>
                            <w:left w:val="none" w:sz="0" w:space="0" w:color="auto"/>
                            <w:bottom w:val="none" w:sz="0" w:space="0" w:color="auto"/>
                            <w:right w:val="none" w:sz="0" w:space="0" w:color="auto"/>
                          </w:divBdr>
                        </w:div>
                        <w:div w:id="1204102241">
                          <w:marLeft w:val="0"/>
                          <w:marRight w:val="0"/>
                          <w:marTop w:val="0"/>
                          <w:marBottom w:val="0"/>
                          <w:divBdr>
                            <w:top w:val="none" w:sz="0" w:space="0" w:color="auto"/>
                            <w:left w:val="none" w:sz="0" w:space="0" w:color="auto"/>
                            <w:bottom w:val="none" w:sz="0" w:space="0" w:color="auto"/>
                            <w:right w:val="none" w:sz="0" w:space="0" w:color="auto"/>
                          </w:divBdr>
                        </w:div>
                        <w:div w:id="1204102251">
                          <w:marLeft w:val="0"/>
                          <w:marRight w:val="0"/>
                          <w:marTop w:val="0"/>
                          <w:marBottom w:val="0"/>
                          <w:divBdr>
                            <w:top w:val="none" w:sz="0" w:space="0" w:color="auto"/>
                            <w:left w:val="none" w:sz="0" w:space="0" w:color="auto"/>
                            <w:bottom w:val="none" w:sz="0" w:space="0" w:color="auto"/>
                            <w:right w:val="none" w:sz="0" w:space="0" w:color="auto"/>
                          </w:divBdr>
                        </w:div>
                        <w:div w:id="1204102255">
                          <w:marLeft w:val="0"/>
                          <w:marRight w:val="0"/>
                          <w:marTop w:val="0"/>
                          <w:marBottom w:val="0"/>
                          <w:divBdr>
                            <w:top w:val="none" w:sz="0" w:space="0" w:color="auto"/>
                            <w:left w:val="none" w:sz="0" w:space="0" w:color="auto"/>
                            <w:bottom w:val="none" w:sz="0" w:space="0" w:color="auto"/>
                            <w:right w:val="none" w:sz="0" w:space="0" w:color="auto"/>
                          </w:divBdr>
                        </w:div>
                        <w:div w:id="1204102260">
                          <w:marLeft w:val="0"/>
                          <w:marRight w:val="0"/>
                          <w:marTop w:val="0"/>
                          <w:marBottom w:val="0"/>
                          <w:divBdr>
                            <w:top w:val="none" w:sz="0" w:space="0" w:color="auto"/>
                            <w:left w:val="none" w:sz="0" w:space="0" w:color="auto"/>
                            <w:bottom w:val="none" w:sz="0" w:space="0" w:color="auto"/>
                            <w:right w:val="none" w:sz="0" w:space="0" w:color="auto"/>
                          </w:divBdr>
                        </w:div>
                        <w:div w:id="12041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102197">
      <w:marLeft w:val="0"/>
      <w:marRight w:val="0"/>
      <w:marTop w:val="0"/>
      <w:marBottom w:val="0"/>
      <w:divBdr>
        <w:top w:val="none" w:sz="0" w:space="0" w:color="auto"/>
        <w:left w:val="none" w:sz="0" w:space="0" w:color="auto"/>
        <w:bottom w:val="none" w:sz="0" w:space="0" w:color="auto"/>
        <w:right w:val="none" w:sz="0" w:space="0" w:color="auto"/>
      </w:divBdr>
      <w:divsChild>
        <w:div w:id="1204102216">
          <w:marLeft w:val="0"/>
          <w:marRight w:val="225"/>
          <w:marTop w:val="75"/>
          <w:marBottom w:val="0"/>
          <w:divBdr>
            <w:top w:val="none" w:sz="0" w:space="0" w:color="auto"/>
            <w:left w:val="none" w:sz="0" w:space="0" w:color="auto"/>
            <w:bottom w:val="none" w:sz="0" w:space="0" w:color="auto"/>
            <w:right w:val="none" w:sz="0" w:space="0" w:color="auto"/>
          </w:divBdr>
          <w:divsChild>
            <w:div w:id="1204102210">
              <w:marLeft w:val="0"/>
              <w:marRight w:val="0"/>
              <w:marTop w:val="0"/>
              <w:marBottom w:val="0"/>
              <w:divBdr>
                <w:top w:val="none" w:sz="0" w:space="0" w:color="auto"/>
                <w:left w:val="none" w:sz="0" w:space="0" w:color="auto"/>
                <w:bottom w:val="none" w:sz="0" w:space="0" w:color="auto"/>
                <w:right w:val="none" w:sz="0" w:space="0" w:color="auto"/>
              </w:divBdr>
              <w:divsChild>
                <w:div w:id="1204102233">
                  <w:marLeft w:val="0"/>
                  <w:marRight w:val="0"/>
                  <w:marTop w:val="0"/>
                  <w:marBottom w:val="0"/>
                  <w:divBdr>
                    <w:top w:val="none" w:sz="0" w:space="0" w:color="auto"/>
                    <w:left w:val="none" w:sz="0" w:space="0" w:color="auto"/>
                    <w:bottom w:val="none" w:sz="0" w:space="0" w:color="auto"/>
                    <w:right w:val="none" w:sz="0" w:space="0" w:color="auto"/>
                  </w:divBdr>
                  <w:divsChild>
                    <w:div w:id="1204102258">
                      <w:marLeft w:val="0"/>
                      <w:marRight w:val="0"/>
                      <w:marTop w:val="0"/>
                      <w:marBottom w:val="0"/>
                      <w:divBdr>
                        <w:top w:val="none" w:sz="0" w:space="0" w:color="auto"/>
                        <w:left w:val="none" w:sz="0" w:space="0" w:color="auto"/>
                        <w:bottom w:val="none" w:sz="0" w:space="0" w:color="auto"/>
                        <w:right w:val="none" w:sz="0" w:space="0" w:color="auto"/>
                      </w:divBdr>
                      <w:divsChild>
                        <w:div w:id="1204102189">
                          <w:marLeft w:val="0"/>
                          <w:marRight w:val="0"/>
                          <w:marTop w:val="0"/>
                          <w:marBottom w:val="0"/>
                          <w:divBdr>
                            <w:top w:val="none" w:sz="0" w:space="0" w:color="auto"/>
                            <w:left w:val="none" w:sz="0" w:space="0" w:color="auto"/>
                            <w:bottom w:val="none" w:sz="0" w:space="0" w:color="auto"/>
                            <w:right w:val="none" w:sz="0" w:space="0" w:color="auto"/>
                          </w:divBdr>
                        </w:div>
                        <w:div w:id="1204102191">
                          <w:marLeft w:val="0"/>
                          <w:marRight w:val="0"/>
                          <w:marTop w:val="0"/>
                          <w:marBottom w:val="0"/>
                          <w:divBdr>
                            <w:top w:val="none" w:sz="0" w:space="0" w:color="auto"/>
                            <w:left w:val="none" w:sz="0" w:space="0" w:color="auto"/>
                            <w:bottom w:val="none" w:sz="0" w:space="0" w:color="auto"/>
                            <w:right w:val="none" w:sz="0" w:space="0" w:color="auto"/>
                          </w:divBdr>
                        </w:div>
                        <w:div w:id="1204102205">
                          <w:marLeft w:val="0"/>
                          <w:marRight w:val="0"/>
                          <w:marTop w:val="0"/>
                          <w:marBottom w:val="0"/>
                          <w:divBdr>
                            <w:top w:val="none" w:sz="0" w:space="0" w:color="auto"/>
                            <w:left w:val="none" w:sz="0" w:space="0" w:color="auto"/>
                            <w:bottom w:val="none" w:sz="0" w:space="0" w:color="auto"/>
                            <w:right w:val="none" w:sz="0" w:space="0" w:color="auto"/>
                          </w:divBdr>
                        </w:div>
                        <w:div w:id="1204102208">
                          <w:marLeft w:val="0"/>
                          <w:marRight w:val="0"/>
                          <w:marTop w:val="0"/>
                          <w:marBottom w:val="0"/>
                          <w:divBdr>
                            <w:top w:val="none" w:sz="0" w:space="0" w:color="auto"/>
                            <w:left w:val="none" w:sz="0" w:space="0" w:color="auto"/>
                            <w:bottom w:val="none" w:sz="0" w:space="0" w:color="auto"/>
                            <w:right w:val="none" w:sz="0" w:space="0" w:color="auto"/>
                          </w:divBdr>
                        </w:div>
                        <w:div w:id="1204102209">
                          <w:marLeft w:val="0"/>
                          <w:marRight w:val="0"/>
                          <w:marTop w:val="0"/>
                          <w:marBottom w:val="0"/>
                          <w:divBdr>
                            <w:top w:val="none" w:sz="0" w:space="0" w:color="auto"/>
                            <w:left w:val="none" w:sz="0" w:space="0" w:color="auto"/>
                            <w:bottom w:val="none" w:sz="0" w:space="0" w:color="auto"/>
                            <w:right w:val="none" w:sz="0" w:space="0" w:color="auto"/>
                          </w:divBdr>
                        </w:div>
                        <w:div w:id="1204102224">
                          <w:marLeft w:val="0"/>
                          <w:marRight w:val="0"/>
                          <w:marTop w:val="0"/>
                          <w:marBottom w:val="0"/>
                          <w:divBdr>
                            <w:top w:val="none" w:sz="0" w:space="0" w:color="auto"/>
                            <w:left w:val="none" w:sz="0" w:space="0" w:color="auto"/>
                            <w:bottom w:val="none" w:sz="0" w:space="0" w:color="auto"/>
                            <w:right w:val="none" w:sz="0" w:space="0" w:color="auto"/>
                          </w:divBdr>
                          <w:divsChild>
                            <w:div w:id="12041021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204102232">
                          <w:marLeft w:val="0"/>
                          <w:marRight w:val="0"/>
                          <w:marTop w:val="0"/>
                          <w:marBottom w:val="0"/>
                          <w:divBdr>
                            <w:top w:val="none" w:sz="0" w:space="0" w:color="auto"/>
                            <w:left w:val="none" w:sz="0" w:space="0" w:color="auto"/>
                            <w:bottom w:val="none" w:sz="0" w:space="0" w:color="auto"/>
                            <w:right w:val="none" w:sz="0" w:space="0" w:color="auto"/>
                          </w:divBdr>
                        </w:div>
                        <w:div w:id="1204102248">
                          <w:marLeft w:val="0"/>
                          <w:marRight w:val="0"/>
                          <w:marTop w:val="0"/>
                          <w:marBottom w:val="0"/>
                          <w:divBdr>
                            <w:top w:val="none" w:sz="0" w:space="0" w:color="auto"/>
                            <w:left w:val="none" w:sz="0" w:space="0" w:color="auto"/>
                            <w:bottom w:val="none" w:sz="0" w:space="0" w:color="auto"/>
                            <w:right w:val="none" w:sz="0" w:space="0" w:color="auto"/>
                          </w:divBdr>
                        </w:div>
                        <w:div w:id="1204102256">
                          <w:marLeft w:val="0"/>
                          <w:marRight w:val="0"/>
                          <w:marTop w:val="0"/>
                          <w:marBottom w:val="0"/>
                          <w:divBdr>
                            <w:top w:val="none" w:sz="0" w:space="0" w:color="auto"/>
                            <w:left w:val="none" w:sz="0" w:space="0" w:color="auto"/>
                            <w:bottom w:val="none" w:sz="0" w:space="0" w:color="auto"/>
                            <w:right w:val="none" w:sz="0" w:space="0" w:color="auto"/>
                          </w:divBdr>
                        </w:div>
                        <w:div w:id="1204102266">
                          <w:marLeft w:val="0"/>
                          <w:marRight w:val="0"/>
                          <w:marTop w:val="0"/>
                          <w:marBottom w:val="0"/>
                          <w:divBdr>
                            <w:top w:val="none" w:sz="0" w:space="0" w:color="auto"/>
                            <w:left w:val="none" w:sz="0" w:space="0" w:color="auto"/>
                            <w:bottom w:val="none" w:sz="0" w:space="0" w:color="auto"/>
                            <w:right w:val="none" w:sz="0" w:space="0" w:color="auto"/>
                          </w:divBdr>
                        </w:div>
                        <w:div w:id="1204102269">
                          <w:marLeft w:val="0"/>
                          <w:marRight w:val="0"/>
                          <w:marTop w:val="0"/>
                          <w:marBottom w:val="0"/>
                          <w:divBdr>
                            <w:top w:val="none" w:sz="0" w:space="0" w:color="auto"/>
                            <w:left w:val="none" w:sz="0" w:space="0" w:color="auto"/>
                            <w:bottom w:val="none" w:sz="0" w:space="0" w:color="auto"/>
                            <w:right w:val="none" w:sz="0" w:space="0" w:color="auto"/>
                          </w:divBdr>
                        </w:div>
                        <w:div w:id="1204102273">
                          <w:marLeft w:val="0"/>
                          <w:marRight w:val="0"/>
                          <w:marTop w:val="0"/>
                          <w:marBottom w:val="0"/>
                          <w:divBdr>
                            <w:top w:val="none" w:sz="0" w:space="0" w:color="auto"/>
                            <w:left w:val="none" w:sz="0" w:space="0" w:color="auto"/>
                            <w:bottom w:val="none" w:sz="0" w:space="0" w:color="auto"/>
                            <w:right w:val="none" w:sz="0" w:space="0" w:color="auto"/>
                          </w:divBdr>
                        </w:div>
                        <w:div w:id="12041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02229">
          <w:marLeft w:val="0"/>
          <w:marRight w:val="0"/>
          <w:marTop w:val="0"/>
          <w:marBottom w:val="0"/>
          <w:divBdr>
            <w:top w:val="none" w:sz="0" w:space="0" w:color="auto"/>
            <w:left w:val="none" w:sz="0" w:space="0" w:color="auto"/>
            <w:bottom w:val="none" w:sz="0" w:space="0" w:color="auto"/>
            <w:right w:val="none" w:sz="0" w:space="0" w:color="auto"/>
          </w:divBdr>
          <w:divsChild>
            <w:div w:id="1204102243">
              <w:marLeft w:val="75"/>
              <w:marRight w:val="0"/>
              <w:marTop w:val="0"/>
              <w:marBottom w:val="0"/>
              <w:divBdr>
                <w:top w:val="none" w:sz="0" w:space="0" w:color="auto"/>
                <w:left w:val="none" w:sz="0" w:space="0" w:color="auto"/>
                <w:bottom w:val="none" w:sz="0" w:space="0" w:color="auto"/>
                <w:right w:val="none" w:sz="0" w:space="0" w:color="auto"/>
              </w:divBdr>
            </w:div>
            <w:div w:id="1204102252">
              <w:marLeft w:val="0"/>
              <w:marRight w:val="0"/>
              <w:marTop w:val="0"/>
              <w:marBottom w:val="0"/>
              <w:divBdr>
                <w:top w:val="none" w:sz="0" w:space="0" w:color="auto"/>
                <w:left w:val="none" w:sz="0" w:space="0" w:color="auto"/>
                <w:bottom w:val="none" w:sz="0" w:space="0" w:color="auto"/>
                <w:right w:val="none" w:sz="0" w:space="0" w:color="auto"/>
              </w:divBdr>
              <w:divsChild>
                <w:div w:id="1204102213">
                  <w:marLeft w:val="0"/>
                  <w:marRight w:val="0"/>
                  <w:marTop w:val="0"/>
                  <w:marBottom w:val="0"/>
                  <w:divBdr>
                    <w:top w:val="none" w:sz="0" w:space="0" w:color="auto"/>
                    <w:left w:val="none" w:sz="0" w:space="0" w:color="auto"/>
                    <w:bottom w:val="none" w:sz="0" w:space="0" w:color="auto"/>
                    <w:right w:val="none" w:sz="0" w:space="0" w:color="auto"/>
                  </w:divBdr>
                </w:div>
              </w:divsChild>
            </w:div>
            <w:div w:id="1204102254">
              <w:marLeft w:val="0"/>
              <w:marRight w:val="0"/>
              <w:marTop w:val="0"/>
              <w:marBottom w:val="0"/>
              <w:divBdr>
                <w:top w:val="none" w:sz="0" w:space="0" w:color="auto"/>
                <w:left w:val="none" w:sz="0" w:space="0" w:color="auto"/>
                <w:bottom w:val="none" w:sz="0" w:space="0" w:color="auto"/>
                <w:right w:val="none" w:sz="0" w:space="0" w:color="auto"/>
              </w:divBdr>
            </w:div>
            <w:div w:id="120410227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204102206">
      <w:marLeft w:val="0"/>
      <w:marRight w:val="0"/>
      <w:marTop w:val="0"/>
      <w:marBottom w:val="0"/>
      <w:divBdr>
        <w:top w:val="none" w:sz="0" w:space="0" w:color="auto"/>
        <w:left w:val="none" w:sz="0" w:space="0" w:color="auto"/>
        <w:bottom w:val="none" w:sz="0" w:space="0" w:color="auto"/>
        <w:right w:val="none" w:sz="0" w:space="0" w:color="auto"/>
      </w:divBdr>
      <w:divsChild>
        <w:div w:id="1204102220">
          <w:marLeft w:val="0"/>
          <w:marRight w:val="225"/>
          <w:marTop w:val="75"/>
          <w:marBottom w:val="0"/>
          <w:divBdr>
            <w:top w:val="none" w:sz="0" w:space="0" w:color="auto"/>
            <w:left w:val="none" w:sz="0" w:space="0" w:color="auto"/>
            <w:bottom w:val="none" w:sz="0" w:space="0" w:color="auto"/>
            <w:right w:val="none" w:sz="0" w:space="0" w:color="auto"/>
          </w:divBdr>
          <w:divsChild>
            <w:div w:id="1204102199">
              <w:marLeft w:val="0"/>
              <w:marRight w:val="0"/>
              <w:marTop w:val="0"/>
              <w:marBottom w:val="0"/>
              <w:divBdr>
                <w:top w:val="none" w:sz="0" w:space="0" w:color="auto"/>
                <w:left w:val="none" w:sz="0" w:space="0" w:color="auto"/>
                <w:bottom w:val="none" w:sz="0" w:space="0" w:color="auto"/>
                <w:right w:val="none" w:sz="0" w:space="0" w:color="auto"/>
              </w:divBdr>
              <w:divsChild>
                <w:div w:id="1204102225">
                  <w:marLeft w:val="0"/>
                  <w:marRight w:val="0"/>
                  <w:marTop w:val="0"/>
                  <w:marBottom w:val="0"/>
                  <w:divBdr>
                    <w:top w:val="none" w:sz="0" w:space="0" w:color="auto"/>
                    <w:left w:val="none" w:sz="0" w:space="0" w:color="auto"/>
                    <w:bottom w:val="none" w:sz="0" w:space="0" w:color="auto"/>
                    <w:right w:val="none" w:sz="0" w:space="0" w:color="auto"/>
                  </w:divBdr>
                  <w:divsChild>
                    <w:div w:id="12041022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204102230">
          <w:marLeft w:val="0"/>
          <w:marRight w:val="0"/>
          <w:marTop w:val="0"/>
          <w:marBottom w:val="0"/>
          <w:divBdr>
            <w:top w:val="none" w:sz="0" w:space="0" w:color="auto"/>
            <w:left w:val="none" w:sz="0" w:space="0" w:color="auto"/>
            <w:bottom w:val="none" w:sz="0" w:space="0" w:color="auto"/>
            <w:right w:val="none" w:sz="0" w:space="0" w:color="auto"/>
          </w:divBdr>
          <w:divsChild>
            <w:div w:id="1204102182">
              <w:marLeft w:val="75"/>
              <w:marRight w:val="0"/>
              <w:marTop w:val="0"/>
              <w:marBottom w:val="0"/>
              <w:divBdr>
                <w:top w:val="none" w:sz="0" w:space="0" w:color="auto"/>
                <w:left w:val="none" w:sz="0" w:space="0" w:color="auto"/>
                <w:bottom w:val="none" w:sz="0" w:space="0" w:color="auto"/>
                <w:right w:val="none" w:sz="0" w:space="0" w:color="auto"/>
              </w:divBdr>
            </w:div>
            <w:div w:id="1204102204">
              <w:marLeft w:val="0"/>
              <w:marRight w:val="0"/>
              <w:marTop w:val="0"/>
              <w:marBottom w:val="0"/>
              <w:divBdr>
                <w:top w:val="none" w:sz="0" w:space="0" w:color="auto"/>
                <w:left w:val="none" w:sz="0" w:space="0" w:color="auto"/>
                <w:bottom w:val="none" w:sz="0" w:space="0" w:color="auto"/>
                <w:right w:val="none" w:sz="0" w:space="0" w:color="auto"/>
              </w:divBdr>
              <w:divsChild>
                <w:div w:id="1204102183">
                  <w:marLeft w:val="0"/>
                  <w:marRight w:val="0"/>
                  <w:marTop w:val="0"/>
                  <w:marBottom w:val="0"/>
                  <w:divBdr>
                    <w:top w:val="none" w:sz="0" w:space="0" w:color="auto"/>
                    <w:left w:val="none" w:sz="0" w:space="0" w:color="auto"/>
                    <w:bottom w:val="none" w:sz="0" w:space="0" w:color="auto"/>
                    <w:right w:val="none" w:sz="0" w:space="0" w:color="auto"/>
                  </w:divBdr>
                </w:div>
              </w:divsChild>
            </w:div>
            <w:div w:id="1204102257">
              <w:marLeft w:val="-15"/>
              <w:marRight w:val="0"/>
              <w:marTop w:val="0"/>
              <w:marBottom w:val="0"/>
              <w:divBdr>
                <w:top w:val="none" w:sz="0" w:space="0" w:color="auto"/>
                <w:left w:val="none" w:sz="0" w:space="0" w:color="auto"/>
                <w:bottom w:val="none" w:sz="0" w:space="0" w:color="auto"/>
                <w:right w:val="none" w:sz="0" w:space="0" w:color="auto"/>
              </w:divBdr>
            </w:div>
            <w:div w:id="12041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2211">
      <w:marLeft w:val="0"/>
      <w:marRight w:val="0"/>
      <w:marTop w:val="0"/>
      <w:marBottom w:val="0"/>
      <w:divBdr>
        <w:top w:val="none" w:sz="0" w:space="0" w:color="auto"/>
        <w:left w:val="none" w:sz="0" w:space="0" w:color="auto"/>
        <w:bottom w:val="none" w:sz="0" w:space="0" w:color="auto"/>
        <w:right w:val="none" w:sz="0" w:space="0" w:color="auto"/>
      </w:divBdr>
    </w:div>
    <w:div w:id="1204102214">
      <w:marLeft w:val="0"/>
      <w:marRight w:val="0"/>
      <w:marTop w:val="0"/>
      <w:marBottom w:val="0"/>
      <w:divBdr>
        <w:top w:val="none" w:sz="0" w:space="0" w:color="auto"/>
        <w:left w:val="none" w:sz="0" w:space="0" w:color="auto"/>
        <w:bottom w:val="none" w:sz="0" w:space="0" w:color="auto"/>
        <w:right w:val="none" w:sz="0" w:space="0" w:color="auto"/>
      </w:divBdr>
    </w:div>
    <w:div w:id="1204102236">
      <w:marLeft w:val="0"/>
      <w:marRight w:val="0"/>
      <w:marTop w:val="0"/>
      <w:marBottom w:val="0"/>
      <w:divBdr>
        <w:top w:val="none" w:sz="0" w:space="0" w:color="auto"/>
        <w:left w:val="none" w:sz="0" w:space="0" w:color="auto"/>
        <w:bottom w:val="none" w:sz="0" w:space="0" w:color="auto"/>
        <w:right w:val="none" w:sz="0" w:space="0" w:color="auto"/>
      </w:divBdr>
    </w:div>
    <w:div w:id="1204102249">
      <w:marLeft w:val="0"/>
      <w:marRight w:val="0"/>
      <w:marTop w:val="0"/>
      <w:marBottom w:val="0"/>
      <w:divBdr>
        <w:top w:val="none" w:sz="0" w:space="0" w:color="auto"/>
        <w:left w:val="none" w:sz="0" w:space="0" w:color="auto"/>
        <w:bottom w:val="none" w:sz="0" w:space="0" w:color="auto"/>
        <w:right w:val="none" w:sz="0" w:space="0" w:color="auto"/>
      </w:divBdr>
    </w:div>
    <w:div w:id="1204102263">
      <w:marLeft w:val="0"/>
      <w:marRight w:val="0"/>
      <w:marTop w:val="0"/>
      <w:marBottom w:val="0"/>
      <w:divBdr>
        <w:top w:val="none" w:sz="0" w:space="0" w:color="auto"/>
        <w:left w:val="none" w:sz="0" w:space="0" w:color="auto"/>
        <w:bottom w:val="none" w:sz="0" w:space="0" w:color="auto"/>
        <w:right w:val="none" w:sz="0" w:space="0" w:color="auto"/>
      </w:divBdr>
      <w:divsChild>
        <w:div w:id="1204102226">
          <w:marLeft w:val="0"/>
          <w:marRight w:val="0"/>
          <w:marTop w:val="0"/>
          <w:marBottom w:val="0"/>
          <w:divBdr>
            <w:top w:val="none" w:sz="0" w:space="0" w:color="auto"/>
            <w:left w:val="none" w:sz="0" w:space="0" w:color="auto"/>
            <w:bottom w:val="none" w:sz="0" w:space="0" w:color="auto"/>
            <w:right w:val="none" w:sz="0" w:space="0" w:color="auto"/>
          </w:divBdr>
          <w:divsChild>
            <w:div w:id="1204102190">
              <w:marLeft w:val="0"/>
              <w:marRight w:val="0"/>
              <w:marTop w:val="0"/>
              <w:marBottom w:val="0"/>
              <w:divBdr>
                <w:top w:val="none" w:sz="0" w:space="0" w:color="auto"/>
                <w:left w:val="none" w:sz="0" w:space="0" w:color="auto"/>
                <w:bottom w:val="none" w:sz="0" w:space="0" w:color="auto"/>
                <w:right w:val="none" w:sz="0" w:space="0" w:color="auto"/>
              </w:divBdr>
              <w:divsChild>
                <w:div w:id="1204102237">
                  <w:marLeft w:val="0"/>
                  <w:marRight w:val="0"/>
                  <w:marTop w:val="0"/>
                  <w:marBottom w:val="0"/>
                  <w:divBdr>
                    <w:top w:val="none" w:sz="0" w:space="0" w:color="auto"/>
                    <w:left w:val="none" w:sz="0" w:space="0" w:color="auto"/>
                    <w:bottom w:val="none" w:sz="0" w:space="0" w:color="auto"/>
                    <w:right w:val="none" w:sz="0" w:space="0" w:color="auto"/>
                  </w:divBdr>
                </w:div>
              </w:divsChild>
            </w:div>
            <w:div w:id="1204102218">
              <w:marLeft w:val="0"/>
              <w:marRight w:val="0"/>
              <w:marTop w:val="0"/>
              <w:marBottom w:val="0"/>
              <w:divBdr>
                <w:top w:val="none" w:sz="0" w:space="0" w:color="auto"/>
                <w:left w:val="none" w:sz="0" w:space="0" w:color="auto"/>
                <w:bottom w:val="none" w:sz="0" w:space="0" w:color="auto"/>
                <w:right w:val="none" w:sz="0" w:space="0" w:color="auto"/>
              </w:divBdr>
            </w:div>
            <w:div w:id="1204102246">
              <w:marLeft w:val="75"/>
              <w:marRight w:val="0"/>
              <w:marTop w:val="0"/>
              <w:marBottom w:val="0"/>
              <w:divBdr>
                <w:top w:val="none" w:sz="0" w:space="0" w:color="auto"/>
                <w:left w:val="none" w:sz="0" w:space="0" w:color="auto"/>
                <w:bottom w:val="none" w:sz="0" w:space="0" w:color="auto"/>
                <w:right w:val="none" w:sz="0" w:space="0" w:color="auto"/>
              </w:divBdr>
            </w:div>
            <w:div w:id="1204102267">
              <w:marLeft w:val="-15"/>
              <w:marRight w:val="0"/>
              <w:marTop w:val="0"/>
              <w:marBottom w:val="0"/>
              <w:divBdr>
                <w:top w:val="none" w:sz="0" w:space="0" w:color="auto"/>
                <w:left w:val="none" w:sz="0" w:space="0" w:color="auto"/>
                <w:bottom w:val="none" w:sz="0" w:space="0" w:color="auto"/>
                <w:right w:val="none" w:sz="0" w:space="0" w:color="auto"/>
              </w:divBdr>
            </w:div>
          </w:divsChild>
        </w:div>
        <w:div w:id="1204102240">
          <w:marLeft w:val="0"/>
          <w:marRight w:val="225"/>
          <w:marTop w:val="75"/>
          <w:marBottom w:val="0"/>
          <w:divBdr>
            <w:top w:val="none" w:sz="0" w:space="0" w:color="auto"/>
            <w:left w:val="none" w:sz="0" w:space="0" w:color="auto"/>
            <w:bottom w:val="none" w:sz="0" w:space="0" w:color="auto"/>
            <w:right w:val="none" w:sz="0" w:space="0" w:color="auto"/>
          </w:divBdr>
          <w:divsChild>
            <w:div w:id="1204102250">
              <w:marLeft w:val="0"/>
              <w:marRight w:val="0"/>
              <w:marTop w:val="0"/>
              <w:marBottom w:val="0"/>
              <w:divBdr>
                <w:top w:val="none" w:sz="0" w:space="0" w:color="auto"/>
                <w:left w:val="none" w:sz="0" w:space="0" w:color="auto"/>
                <w:bottom w:val="none" w:sz="0" w:space="0" w:color="auto"/>
                <w:right w:val="none" w:sz="0" w:space="0" w:color="auto"/>
              </w:divBdr>
              <w:divsChild>
                <w:div w:id="1204102187">
                  <w:marLeft w:val="0"/>
                  <w:marRight w:val="0"/>
                  <w:marTop w:val="0"/>
                  <w:marBottom w:val="0"/>
                  <w:divBdr>
                    <w:top w:val="none" w:sz="0" w:space="0" w:color="auto"/>
                    <w:left w:val="none" w:sz="0" w:space="0" w:color="auto"/>
                    <w:bottom w:val="none" w:sz="0" w:space="0" w:color="auto"/>
                    <w:right w:val="none" w:sz="0" w:space="0" w:color="auto"/>
                  </w:divBdr>
                  <w:divsChild>
                    <w:div w:id="1204102179">
                      <w:marLeft w:val="0"/>
                      <w:marRight w:val="0"/>
                      <w:marTop w:val="0"/>
                      <w:marBottom w:val="0"/>
                      <w:divBdr>
                        <w:top w:val="none" w:sz="0" w:space="0" w:color="auto"/>
                        <w:left w:val="none" w:sz="0" w:space="0" w:color="auto"/>
                        <w:bottom w:val="none" w:sz="0" w:space="0" w:color="auto"/>
                        <w:right w:val="none" w:sz="0" w:space="0" w:color="auto"/>
                      </w:divBdr>
                    </w:div>
                    <w:div w:id="1204102180">
                      <w:marLeft w:val="0"/>
                      <w:marRight w:val="0"/>
                      <w:marTop w:val="0"/>
                      <w:marBottom w:val="0"/>
                      <w:divBdr>
                        <w:top w:val="none" w:sz="0" w:space="0" w:color="auto"/>
                        <w:left w:val="none" w:sz="0" w:space="0" w:color="auto"/>
                        <w:bottom w:val="none" w:sz="0" w:space="0" w:color="auto"/>
                        <w:right w:val="none" w:sz="0" w:space="0" w:color="auto"/>
                      </w:divBdr>
                    </w:div>
                    <w:div w:id="1204102181">
                      <w:marLeft w:val="0"/>
                      <w:marRight w:val="0"/>
                      <w:marTop w:val="0"/>
                      <w:marBottom w:val="0"/>
                      <w:divBdr>
                        <w:top w:val="none" w:sz="0" w:space="0" w:color="auto"/>
                        <w:left w:val="none" w:sz="0" w:space="0" w:color="auto"/>
                        <w:bottom w:val="none" w:sz="0" w:space="0" w:color="auto"/>
                        <w:right w:val="none" w:sz="0" w:space="0" w:color="auto"/>
                      </w:divBdr>
                    </w:div>
                    <w:div w:id="1204102186">
                      <w:marLeft w:val="0"/>
                      <w:marRight w:val="0"/>
                      <w:marTop w:val="0"/>
                      <w:marBottom w:val="0"/>
                      <w:divBdr>
                        <w:top w:val="none" w:sz="0" w:space="0" w:color="auto"/>
                        <w:left w:val="none" w:sz="0" w:space="0" w:color="auto"/>
                        <w:bottom w:val="none" w:sz="0" w:space="0" w:color="auto"/>
                        <w:right w:val="none" w:sz="0" w:space="0" w:color="auto"/>
                      </w:divBdr>
                    </w:div>
                    <w:div w:id="1204102188">
                      <w:marLeft w:val="0"/>
                      <w:marRight w:val="0"/>
                      <w:marTop w:val="0"/>
                      <w:marBottom w:val="0"/>
                      <w:divBdr>
                        <w:top w:val="none" w:sz="0" w:space="0" w:color="auto"/>
                        <w:left w:val="none" w:sz="0" w:space="0" w:color="auto"/>
                        <w:bottom w:val="none" w:sz="0" w:space="0" w:color="auto"/>
                        <w:right w:val="none" w:sz="0" w:space="0" w:color="auto"/>
                      </w:divBdr>
                    </w:div>
                    <w:div w:id="1204102193">
                      <w:marLeft w:val="0"/>
                      <w:marRight w:val="0"/>
                      <w:marTop w:val="0"/>
                      <w:marBottom w:val="0"/>
                      <w:divBdr>
                        <w:top w:val="none" w:sz="0" w:space="0" w:color="auto"/>
                        <w:left w:val="none" w:sz="0" w:space="0" w:color="auto"/>
                        <w:bottom w:val="none" w:sz="0" w:space="0" w:color="auto"/>
                        <w:right w:val="none" w:sz="0" w:space="0" w:color="auto"/>
                      </w:divBdr>
                    </w:div>
                    <w:div w:id="1204102195">
                      <w:marLeft w:val="0"/>
                      <w:marRight w:val="0"/>
                      <w:marTop w:val="0"/>
                      <w:marBottom w:val="0"/>
                      <w:divBdr>
                        <w:top w:val="none" w:sz="0" w:space="0" w:color="auto"/>
                        <w:left w:val="none" w:sz="0" w:space="0" w:color="auto"/>
                        <w:bottom w:val="none" w:sz="0" w:space="0" w:color="auto"/>
                        <w:right w:val="none" w:sz="0" w:space="0" w:color="auto"/>
                      </w:divBdr>
                    </w:div>
                    <w:div w:id="1204102200">
                      <w:marLeft w:val="0"/>
                      <w:marRight w:val="0"/>
                      <w:marTop w:val="0"/>
                      <w:marBottom w:val="0"/>
                      <w:divBdr>
                        <w:top w:val="none" w:sz="0" w:space="0" w:color="auto"/>
                        <w:left w:val="none" w:sz="0" w:space="0" w:color="auto"/>
                        <w:bottom w:val="none" w:sz="0" w:space="0" w:color="auto"/>
                        <w:right w:val="none" w:sz="0" w:space="0" w:color="auto"/>
                      </w:divBdr>
                    </w:div>
                    <w:div w:id="1204102203">
                      <w:marLeft w:val="0"/>
                      <w:marRight w:val="0"/>
                      <w:marTop w:val="0"/>
                      <w:marBottom w:val="0"/>
                      <w:divBdr>
                        <w:top w:val="none" w:sz="0" w:space="0" w:color="auto"/>
                        <w:left w:val="none" w:sz="0" w:space="0" w:color="auto"/>
                        <w:bottom w:val="none" w:sz="0" w:space="0" w:color="auto"/>
                        <w:right w:val="none" w:sz="0" w:space="0" w:color="auto"/>
                      </w:divBdr>
                    </w:div>
                    <w:div w:id="1204102207">
                      <w:marLeft w:val="0"/>
                      <w:marRight w:val="0"/>
                      <w:marTop w:val="0"/>
                      <w:marBottom w:val="0"/>
                      <w:divBdr>
                        <w:top w:val="none" w:sz="0" w:space="0" w:color="auto"/>
                        <w:left w:val="none" w:sz="0" w:space="0" w:color="auto"/>
                        <w:bottom w:val="none" w:sz="0" w:space="0" w:color="auto"/>
                        <w:right w:val="none" w:sz="0" w:space="0" w:color="auto"/>
                      </w:divBdr>
                    </w:div>
                    <w:div w:id="1204102212">
                      <w:marLeft w:val="0"/>
                      <w:marRight w:val="0"/>
                      <w:marTop w:val="0"/>
                      <w:marBottom w:val="0"/>
                      <w:divBdr>
                        <w:top w:val="none" w:sz="0" w:space="0" w:color="auto"/>
                        <w:left w:val="none" w:sz="0" w:space="0" w:color="auto"/>
                        <w:bottom w:val="none" w:sz="0" w:space="0" w:color="auto"/>
                        <w:right w:val="none" w:sz="0" w:space="0" w:color="auto"/>
                      </w:divBdr>
                    </w:div>
                    <w:div w:id="1204102215">
                      <w:marLeft w:val="0"/>
                      <w:marRight w:val="0"/>
                      <w:marTop w:val="0"/>
                      <w:marBottom w:val="0"/>
                      <w:divBdr>
                        <w:top w:val="none" w:sz="0" w:space="0" w:color="auto"/>
                        <w:left w:val="none" w:sz="0" w:space="0" w:color="auto"/>
                        <w:bottom w:val="none" w:sz="0" w:space="0" w:color="auto"/>
                        <w:right w:val="none" w:sz="0" w:space="0" w:color="auto"/>
                      </w:divBdr>
                    </w:div>
                    <w:div w:id="1204102219">
                      <w:marLeft w:val="0"/>
                      <w:marRight w:val="0"/>
                      <w:marTop w:val="0"/>
                      <w:marBottom w:val="0"/>
                      <w:divBdr>
                        <w:top w:val="none" w:sz="0" w:space="0" w:color="auto"/>
                        <w:left w:val="none" w:sz="0" w:space="0" w:color="auto"/>
                        <w:bottom w:val="none" w:sz="0" w:space="0" w:color="auto"/>
                        <w:right w:val="none" w:sz="0" w:space="0" w:color="auto"/>
                      </w:divBdr>
                    </w:div>
                    <w:div w:id="1204102228">
                      <w:marLeft w:val="0"/>
                      <w:marRight w:val="0"/>
                      <w:marTop w:val="0"/>
                      <w:marBottom w:val="0"/>
                      <w:divBdr>
                        <w:top w:val="none" w:sz="0" w:space="0" w:color="auto"/>
                        <w:left w:val="none" w:sz="0" w:space="0" w:color="auto"/>
                        <w:bottom w:val="none" w:sz="0" w:space="0" w:color="auto"/>
                        <w:right w:val="none" w:sz="0" w:space="0" w:color="auto"/>
                      </w:divBdr>
                    </w:div>
                    <w:div w:id="1204102231">
                      <w:marLeft w:val="0"/>
                      <w:marRight w:val="0"/>
                      <w:marTop w:val="0"/>
                      <w:marBottom w:val="0"/>
                      <w:divBdr>
                        <w:top w:val="none" w:sz="0" w:space="0" w:color="auto"/>
                        <w:left w:val="none" w:sz="0" w:space="0" w:color="auto"/>
                        <w:bottom w:val="none" w:sz="0" w:space="0" w:color="auto"/>
                        <w:right w:val="none" w:sz="0" w:space="0" w:color="auto"/>
                      </w:divBdr>
                    </w:div>
                    <w:div w:id="1204102239">
                      <w:marLeft w:val="0"/>
                      <w:marRight w:val="0"/>
                      <w:marTop w:val="0"/>
                      <w:marBottom w:val="0"/>
                      <w:divBdr>
                        <w:top w:val="none" w:sz="0" w:space="0" w:color="auto"/>
                        <w:left w:val="none" w:sz="0" w:space="0" w:color="auto"/>
                        <w:bottom w:val="none" w:sz="0" w:space="0" w:color="auto"/>
                        <w:right w:val="none" w:sz="0" w:space="0" w:color="auto"/>
                      </w:divBdr>
                    </w:div>
                    <w:div w:id="1204102242">
                      <w:marLeft w:val="0"/>
                      <w:marRight w:val="0"/>
                      <w:marTop w:val="0"/>
                      <w:marBottom w:val="0"/>
                      <w:divBdr>
                        <w:top w:val="none" w:sz="0" w:space="0" w:color="auto"/>
                        <w:left w:val="none" w:sz="0" w:space="0" w:color="auto"/>
                        <w:bottom w:val="none" w:sz="0" w:space="0" w:color="auto"/>
                        <w:right w:val="none" w:sz="0" w:space="0" w:color="auto"/>
                      </w:divBdr>
                    </w:div>
                    <w:div w:id="1204102244">
                      <w:marLeft w:val="0"/>
                      <w:marRight w:val="0"/>
                      <w:marTop w:val="0"/>
                      <w:marBottom w:val="0"/>
                      <w:divBdr>
                        <w:top w:val="none" w:sz="0" w:space="0" w:color="auto"/>
                        <w:left w:val="none" w:sz="0" w:space="0" w:color="auto"/>
                        <w:bottom w:val="none" w:sz="0" w:space="0" w:color="auto"/>
                        <w:right w:val="none" w:sz="0" w:space="0" w:color="auto"/>
                      </w:divBdr>
                    </w:div>
                    <w:div w:id="1204102253">
                      <w:marLeft w:val="0"/>
                      <w:marRight w:val="0"/>
                      <w:marTop w:val="0"/>
                      <w:marBottom w:val="0"/>
                      <w:divBdr>
                        <w:top w:val="none" w:sz="0" w:space="0" w:color="auto"/>
                        <w:left w:val="none" w:sz="0" w:space="0" w:color="auto"/>
                        <w:bottom w:val="none" w:sz="0" w:space="0" w:color="auto"/>
                        <w:right w:val="none" w:sz="0" w:space="0" w:color="auto"/>
                      </w:divBdr>
                    </w:div>
                    <w:div w:id="1204102268">
                      <w:marLeft w:val="0"/>
                      <w:marRight w:val="0"/>
                      <w:marTop w:val="0"/>
                      <w:marBottom w:val="0"/>
                      <w:divBdr>
                        <w:top w:val="none" w:sz="0" w:space="0" w:color="auto"/>
                        <w:left w:val="none" w:sz="0" w:space="0" w:color="auto"/>
                        <w:bottom w:val="none" w:sz="0" w:space="0" w:color="auto"/>
                        <w:right w:val="none" w:sz="0" w:space="0" w:color="auto"/>
                      </w:divBdr>
                    </w:div>
                    <w:div w:id="12041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313-886-52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inteimage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3722</Words>
  <Characters>21217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YRHOA Board Meeting</dc:title>
  <dc:subject/>
  <dc:creator>Barb</dc:creator>
  <cp:keywords/>
  <dc:description/>
  <cp:lastModifiedBy>Marianne</cp:lastModifiedBy>
  <cp:revision>2</cp:revision>
  <dcterms:created xsi:type="dcterms:W3CDTF">2014-08-05T20:05:00Z</dcterms:created>
  <dcterms:modified xsi:type="dcterms:W3CDTF">2014-08-05T20:05:00Z</dcterms:modified>
</cp:coreProperties>
</file>